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XSpec="center" w:tblpY="1155"/>
        <w:tblW w:w="10485" w:type="dxa"/>
        <w:tblLook w:val="04A0" w:firstRow="1" w:lastRow="0" w:firstColumn="1" w:lastColumn="0" w:noHBand="0" w:noVBand="1"/>
      </w:tblPr>
      <w:tblGrid>
        <w:gridCol w:w="462"/>
        <w:gridCol w:w="2060"/>
        <w:gridCol w:w="3855"/>
        <w:gridCol w:w="4108"/>
      </w:tblGrid>
      <w:tr w:rsidR="00FD50B7" w14:paraId="20FBC36D" w14:textId="77777777" w:rsidTr="00F33414">
        <w:trPr>
          <w:cantSplit/>
          <w:trHeight w:val="680"/>
        </w:trPr>
        <w:tc>
          <w:tcPr>
            <w:tcW w:w="462" w:type="dxa"/>
            <w:tcMar>
              <w:left w:w="28" w:type="dxa"/>
              <w:right w:w="28" w:type="dxa"/>
            </w:tcMar>
            <w:textDirection w:val="tbRlV"/>
            <w:vAlign w:val="center"/>
          </w:tcPr>
          <w:p w14:paraId="2C62322D" w14:textId="2C6CF5CB" w:rsidR="006433C7" w:rsidRPr="00A157AA" w:rsidRDefault="006433C7" w:rsidP="00FD50B7">
            <w:pPr>
              <w:ind w:left="113" w:right="113"/>
              <w:jc w:val="center"/>
              <w:rPr>
                <w:rFonts w:ascii="Hiragino Maru Gothic ProN W4" w:eastAsia="Hiragino Maru Gothic ProN W4" w:hAnsi="Hiragino Maru Gothic ProN W4"/>
                <w:sz w:val="20"/>
                <w:szCs w:val="20"/>
              </w:rPr>
            </w:pPr>
            <w:r w:rsidRPr="00A157AA">
              <w:rPr>
                <w:rFonts w:ascii="Hiragino Maru Gothic ProN W4" w:eastAsia="Hiragino Maru Gothic ProN W4" w:hAnsi="Hiragino Maru Gothic ProN W4" w:hint="eastAsia"/>
                <w:sz w:val="20"/>
                <w:szCs w:val="20"/>
              </w:rPr>
              <w:t>領域</w:t>
            </w:r>
          </w:p>
        </w:tc>
        <w:tc>
          <w:tcPr>
            <w:tcW w:w="2060" w:type="dxa"/>
            <w:tcMar>
              <w:left w:w="28" w:type="dxa"/>
              <w:right w:w="28" w:type="dxa"/>
            </w:tcMar>
            <w:vAlign w:val="center"/>
          </w:tcPr>
          <w:p w14:paraId="4E2BBB11" w14:textId="26902264" w:rsidR="006433C7" w:rsidRPr="00A157AA" w:rsidRDefault="006433C7" w:rsidP="00FD50B7">
            <w:pPr>
              <w:jc w:val="center"/>
              <w:rPr>
                <w:rFonts w:ascii="Hiragino Maru Gothic ProN W4" w:eastAsia="Hiragino Maru Gothic ProN W4" w:hAnsi="Hiragino Maru Gothic ProN W4"/>
                <w:sz w:val="20"/>
                <w:szCs w:val="20"/>
              </w:rPr>
            </w:pPr>
            <w:r w:rsidRPr="00A157AA">
              <w:rPr>
                <w:rFonts w:ascii="Hiragino Maru Gothic ProN W4" w:eastAsia="Hiragino Maru Gothic ProN W4" w:hAnsi="Hiragino Maru Gothic ProN W4" w:hint="eastAsia"/>
                <w:sz w:val="20"/>
                <w:szCs w:val="20"/>
              </w:rPr>
              <w:t>目標</w:t>
            </w:r>
          </w:p>
        </w:tc>
        <w:tc>
          <w:tcPr>
            <w:tcW w:w="3855" w:type="dxa"/>
            <w:tcMar>
              <w:left w:w="28" w:type="dxa"/>
              <w:right w:w="28" w:type="dxa"/>
            </w:tcMar>
            <w:vAlign w:val="center"/>
          </w:tcPr>
          <w:p w14:paraId="7EB46964" w14:textId="21BC60B8" w:rsidR="006433C7" w:rsidRPr="00A157AA" w:rsidRDefault="006433C7" w:rsidP="00FD50B7">
            <w:pPr>
              <w:jc w:val="center"/>
              <w:rPr>
                <w:rFonts w:ascii="Hiragino Maru Gothic ProN W4" w:eastAsia="Hiragino Maru Gothic ProN W4" w:hAnsi="Hiragino Maru Gothic ProN W4"/>
                <w:sz w:val="20"/>
                <w:szCs w:val="20"/>
              </w:rPr>
            </w:pPr>
            <w:r w:rsidRPr="00A157AA">
              <w:rPr>
                <w:rFonts w:ascii="Hiragino Maru Gothic ProN W4" w:eastAsia="Hiragino Maru Gothic ProN W4" w:hAnsi="Hiragino Maru Gothic ProN W4" w:hint="eastAsia"/>
                <w:sz w:val="20"/>
                <w:szCs w:val="20"/>
              </w:rPr>
              <w:t>レベル1</w:t>
            </w:r>
          </w:p>
        </w:tc>
        <w:tc>
          <w:tcPr>
            <w:tcW w:w="4108" w:type="dxa"/>
            <w:tcMar>
              <w:left w:w="28" w:type="dxa"/>
              <w:right w:w="28" w:type="dxa"/>
            </w:tcMar>
            <w:vAlign w:val="center"/>
          </w:tcPr>
          <w:p w14:paraId="6A3C28F2" w14:textId="6E4574B8" w:rsidR="006433C7" w:rsidRPr="00A157AA" w:rsidRDefault="006433C7" w:rsidP="00FD50B7">
            <w:pPr>
              <w:jc w:val="center"/>
              <w:rPr>
                <w:rFonts w:ascii="Hiragino Maru Gothic ProN W4" w:eastAsia="Hiragino Maru Gothic ProN W4" w:hAnsi="Hiragino Maru Gothic ProN W4"/>
                <w:sz w:val="20"/>
                <w:szCs w:val="20"/>
              </w:rPr>
            </w:pPr>
            <w:r w:rsidRPr="00A157AA">
              <w:rPr>
                <w:rFonts w:ascii="Hiragino Maru Gothic ProN W4" w:eastAsia="Hiragino Maru Gothic ProN W4" w:hAnsi="Hiragino Maru Gothic ProN W4" w:hint="eastAsia"/>
                <w:sz w:val="20"/>
                <w:szCs w:val="20"/>
              </w:rPr>
              <w:t>レベル2</w:t>
            </w:r>
          </w:p>
        </w:tc>
      </w:tr>
      <w:tr w:rsidR="0029759B" w:rsidRPr="00640AAE" w14:paraId="4AB20D85" w14:textId="77777777" w:rsidTr="00F33414">
        <w:tc>
          <w:tcPr>
            <w:tcW w:w="462" w:type="dxa"/>
            <w:vMerge w:val="restart"/>
            <w:shd w:val="clear" w:color="auto" w:fill="F6C9FE"/>
            <w:tcMar>
              <w:left w:w="28" w:type="dxa"/>
              <w:right w:w="28" w:type="dxa"/>
            </w:tcMar>
            <w:textDirection w:val="tbRlV"/>
          </w:tcPr>
          <w:p w14:paraId="7584FB92" w14:textId="3D8955DF" w:rsidR="009F22F4" w:rsidRPr="00A157AA" w:rsidRDefault="009F22F4" w:rsidP="00FD50B7">
            <w:pPr>
              <w:ind w:left="113" w:right="113"/>
              <w:jc w:val="center"/>
              <w:rPr>
                <w:rFonts w:ascii="Hiragino Maru Gothic ProN W4" w:eastAsia="Hiragino Maru Gothic ProN W4" w:hAnsi="Hiragino Maru Gothic ProN W4"/>
                <w:sz w:val="20"/>
                <w:szCs w:val="20"/>
              </w:rPr>
            </w:pPr>
            <w:r w:rsidRPr="00A157AA">
              <w:rPr>
                <w:rFonts w:ascii="Hiragino Maru Gothic ProN W4" w:eastAsia="Hiragino Maru Gothic ProN W4" w:hAnsi="Hiragino Maru Gothic ProN W4" w:hint="eastAsia"/>
                <w:sz w:val="20"/>
                <w:szCs w:val="20"/>
              </w:rPr>
              <w:t>活動スキル</w:t>
            </w:r>
          </w:p>
        </w:tc>
        <w:tc>
          <w:tcPr>
            <w:tcW w:w="2060" w:type="dxa"/>
            <w:tcMar>
              <w:left w:w="28" w:type="dxa"/>
              <w:right w:w="28" w:type="dxa"/>
            </w:tcMar>
            <w:vAlign w:val="center"/>
          </w:tcPr>
          <w:p w14:paraId="09B3FB1E" w14:textId="72D18913" w:rsidR="009F22F4" w:rsidRPr="00640AAE" w:rsidRDefault="009F22F4" w:rsidP="00A22A8C">
            <w:pPr>
              <w:rPr>
                <w:rFonts w:ascii="Hiragino Maru Gothic ProN W4" w:eastAsia="Hiragino Maru Gothic ProN W4" w:hAnsi="Hiragino Maru Gothic ProN W4"/>
                <w:sz w:val="18"/>
                <w:szCs w:val="18"/>
              </w:rPr>
            </w:pP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A</w:t>
            </w:r>
            <w:r w:rsidRPr="00640AAE">
              <w:rPr>
                <w:rFonts w:ascii="Hiragino Maru Gothic ProN W4" w:eastAsia="Hiragino Maru Gothic ProN W4" w:hAnsi="Hiragino Maru Gothic ProN W4"/>
                <w:sz w:val="18"/>
                <w:szCs w:val="18"/>
              </w:rPr>
              <w:t xml:space="preserve">1 </w:t>
            </w: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撮影と編集</w:t>
            </w:r>
          </w:p>
        </w:tc>
        <w:tc>
          <w:tcPr>
            <w:tcW w:w="3855" w:type="dxa"/>
            <w:tcMar>
              <w:left w:w="28" w:type="dxa"/>
              <w:right w:w="28" w:type="dxa"/>
            </w:tcMar>
            <w:vAlign w:val="center"/>
          </w:tcPr>
          <w:p w14:paraId="58B550BD" w14:textId="0ECB71F1" w:rsidR="009F22F4" w:rsidRPr="00640AAE" w:rsidRDefault="002D5C09" w:rsidP="00DD038E">
            <w:pPr>
              <w:spacing w:line="240" w:lineRule="exact"/>
              <w:rPr>
                <w:rFonts w:ascii="Hiragino Maru Gothic ProN W4" w:eastAsia="Hiragino Maru Gothic ProN W4" w:hAnsi="Hiragino Maru Gothic ProN W4"/>
                <w:sz w:val="18"/>
                <w:szCs w:val="18"/>
              </w:rPr>
            </w:pP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写真や動画を撮ることができる</w:t>
            </w:r>
          </w:p>
        </w:tc>
        <w:tc>
          <w:tcPr>
            <w:tcW w:w="4108" w:type="dxa"/>
            <w:tcMar>
              <w:left w:w="28" w:type="dxa"/>
              <w:right w:w="28" w:type="dxa"/>
            </w:tcMar>
            <w:vAlign w:val="center"/>
          </w:tcPr>
          <w:p w14:paraId="3EE74E42" w14:textId="37602368" w:rsidR="009F22F4" w:rsidRPr="00640AAE" w:rsidRDefault="002D5C09" w:rsidP="00DD038E">
            <w:pPr>
              <w:spacing w:line="240" w:lineRule="exact"/>
              <w:rPr>
                <w:rFonts w:ascii="Hiragino Maru Gothic ProN W4" w:eastAsia="Hiragino Maru Gothic ProN W4" w:hAnsi="Hiragino Maru Gothic ProN W4"/>
                <w:sz w:val="18"/>
                <w:szCs w:val="18"/>
              </w:rPr>
            </w:pP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映像の加工・編集ができる</w:t>
            </w:r>
          </w:p>
        </w:tc>
      </w:tr>
      <w:tr w:rsidR="0029759B" w:rsidRPr="00640AAE" w14:paraId="1245D56E" w14:textId="77777777" w:rsidTr="00F33414">
        <w:tc>
          <w:tcPr>
            <w:tcW w:w="462" w:type="dxa"/>
            <w:vMerge/>
            <w:shd w:val="clear" w:color="auto" w:fill="F6C9FE"/>
            <w:tcMar>
              <w:left w:w="28" w:type="dxa"/>
              <w:right w:w="28" w:type="dxa"/>
            </w:tcMar>
            <w:textDirection w:val="tbRlV"/>
          </w:tcPr>
          <w:p w14:paraId="2BBD9576" w14:textId="77777777" w:rsidR="009F22F4" w:rsidRPr="00A157AA" w:rsidRDefault="009F22F4" w:rsidP="00FD50B7">
            <w:pPr>
              <w:ind w:left="113" w:right="113"/>
              <w:jc w:val="center"/>
              <w:rPr>
                <w:rFonts w:ascii="Hiragino Maru Gothic ProN W4" w:eastAsia="Hiragino Maru Gothic ProN W4" w:hAnsi="Hiragino Maru Gothic ProN W4"/>
                <w:sz w:val="20"/>
                <w:szCs w:val="20"/>
              </w:rPr>
            </w:pPr>
          </w:p>
        </w:tc>
        <w:tc>
          <w:tcPr>
            <w:tcW w:w="2060" w:type="dxa"/>
            <w:tcMar>
              <w:left w:w="28" w:type="dxa"/>
              <w:right w:w="28" w:type="dxa"/>
            </w:tcMar>
            <w:vAlign w:val="center"/>
          </w:tcPr>
          <w:p w14:paraId="231BAA28" w14:textId="57FE662F" w:rsidR="009F22F4" w:rsidRPr="00640AAE" w:rsidRDefault="009F22F4" w:rsidP="00A22A8C">
            <w:pPr>
              <w:rPr>
                <w:rFonts w:ascii="Hiragino Maru Gothic ProN W4" w:eastAsia="Hiragino Maru Gothic ProN W4" w:hAnsi="Hiragino Maru Gothic ProN W4"/>
                <w:sz w:val="18"/>
                <w:szCs w:val="18"/>
              </w:rPr>
            </w:pP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A</w:t>
            </w:r>
            <w:r w:rsidRPr="00640AAE">
              <w:rPr>
                <w:rFonts w:ascii="Hiragino Maru Gothic ProN W4" w:eastAsia="Hiragino Maru Gothic ProN W4" w:hAnsi="Hiragino Maru Gothic ProN W4"/>
                <w:sz w:val="18"/>
                <w:szCs w:val="18"/>
              </w:rPr>
              <w:t xml:space="preserve">2 </w:t>
            </w: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ＰＣの操作</w:t>
            </w:r>
          </w:p>
        </w:tc>
        <w:tc>
          <w:tcPr>
            <w:tcW w:w="3855" w:type="dxa"/>
            <w:tcMar>
              <w:left w:w="28" w:type="dxa"/>
              <w:right w:w="28" w:type="dxa"/>
            </w:tcMar>
            <w:vAlign w:val="center"/>
          </w:tcPr>
          <w:p w14:paraId="775B95A6" w14:textId="5CDE2E59" w:rsidR="009F22F4" w:rsidRPr="00640AAE" w:rsidRDefault="002D5C09" w:rsidP="00DD038E">
            <w:pPr>
              <w:spacing w:line="240" w:lineRule="exact"/>
              <w:rPr>
                <w:rFonts w:ascii="Hiragino Maru Gothic ProN W4" w:eastAsia="Hiragino Maru Gothic ProN W4" w:hAnsi="Hiragino Maru Gothic ProN W4"/>
                <w:sz w:val="18"/>
                <w:szCs w:val="18"/>
              </w:rPr>
            </w:pP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ローマ字で文字入力ができる</w:t>
            </w:r>
          </w:p>
        </w:tc>
        <w:tc>
          <w:tcPr>
            <w:tcW w:w="4108" w:type="dxa"/>
            <w:tcMar>
              <w:left w:w="28" w:type="dxa"/>
              <w:right w:w="28" w:type="dxa"/>
            </w:tcMar>
            <w:vAlign w:val="center"/>
          </w:tcPr>
          <w:p w14:paraId="0F88E856" w14:textId="52A4FF4F" w:rsidR="009F22F4" w:rsidRPr="00640AAE" w:rsidRDefault="002D5C09" w:rsidP="00DD038E">
            <w:pPr>
              <w:spacing w:line="240" w:lineRule="exact"/>
              <w:rPr>
                <w:rFonts w:ascii="Hiragino Maru Gothic ProN W4" w:eastAsia="Hiragino Maru Gothic ProN W4" w:hAnsi="Hiragino Maru Gothic ProN W4"/>
                <w:sz w:val="18"/>
                <w:szCs w:val="18"/>
              </w:rPr>
            </w:pP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ファイルの管理ができる</w:t>
            </w:r>
          </w:p>
        </w:tc>
      </w:tr>
      <w:tr w:rsidR="0029759B" w:rsidRPr="00640AAE" w14:paraId="1F21DCF4" w14:textId="77777777" w:rsidTr="00F33414">
        <w:tc>
          <w:tcPr>
            <w:tcW w:w="462" w:type="dxa"/>
            <w:vMerge/>
            <w:shd w:val="clear" w:color="auto" w:fill="F6C9FE"/>
            <w:tcMar>
              <w:left w:w="28" w:type="dxa"/>
              <w:right w:w="28" w:type="dxa"/>
            </w:tcMar>
            <w:textDirection w:val="tbRlV"/>
          </w:tcPr>
          <w:p w14:paraId="1C199A8E" w14:textId="77777777" w:rsidR="009F22F4" w:rsidRPr="00A157AA" w:rsidRDefault="009F22F4" w:rsidP="00FD50B7">
            <w:pPr>
              <w:ind w:left="113" w:right="113"/>
              <w:jc w:val="center"/>
              <w:rPr>
                <w:rFonts w:ascii="Hiragino Maru Gothic ProN W4" w:eastAsia="Hiragino Maru Gothic ProN W4" w:hAnsi="Hiragino Maru Gothic ProN W4"/>
                <w:sz w:val="20"/>
                <w:szCs w:val="20"/>
              </w:rPr>
            </w:pPr>
          </w:p>
        </w:tc>
        <w:tc>
          <w:tcPr>
            <w:tcW w:w="2060" w:type="dxa"/>
            <w:tcMar>
              <w:left w:w="28" w:type="dxa"/>
              <w:right w:w="28" w:type="dxa"/>
            </w:tcMar>
            <w:vAlign w:val="center"/>
          </w:tcPr>
          <w:p w14:paraId="1D4AF8E7" w14:textId="073D0524" w:rsidR="009F22F4" w:rsidRPr="00640AAE" w:rsidRDefault="009F22F4" w:rsidP="00A22A8C">
            <w:pPr>
              <w:rPr>
                <w:rFonts w:ascii="Hiragino Maru Gothic ProN W4" w:eastAsia="Hiragino Maru Gothic ProN W4" w:hAnsi="Hiragino Maru Gothic ProN W4"/>
                <w:sz w:val="18"/>
                <w:szCs w:val="18"/>
              </w:rPr>
            </w:pP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A</w:t>
            </w:r>
            <w:r w:rsidRPr="00640AAE">
              <w:rPr>
                <w:rFonts w:ascii="Hiragino Maru Gothic ProN W4" w:eastAsia="Hiragino Maru Gothic ProN W4" w:hAnsi="Hiragino Maru Gothic ProN W4"/>
                <w:sz w:val="18"/>
                <w:szCs w:val="18"/>
              </w:rPr>
              <w:t xml:space="preserve">3 </w:t>
            </w: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ウェブ検索</w:t>
            </w:r>
          </w:p>
        </w:tc>
        <w:tc>
          <w:tcPr>
            <w:tcW w:w="3855" w:type="dxa"/>
            <w:tcMar>
              <w:left w:w="28" w:type="dxa"/>
              <w:right w:w="28" w:type="dxa"/>
            </w:tcMar>
            <w:vAlign w:val="center"/>
          </w:tcPr>
          <w:p w14:paraId="603B7C0D" w14:textId="1EE35C4F" w:rsidR="009F22F4" w:rsidRPr="00640AAE" w:rsidRDefault="002D5C09" w:rsidP="00DD038E">
            <w:pPr>
              <w:spacing w:line="240" w:lineRule="exact"/>
              <w:rPr>
                <w:rFonts w:ascii="Hiragino Maru Gothic ProN W4" w:eastAsia="Hiragino Maru Gothic ProN W4" w:hAnsi="Hiragino Maru Gothic ProN W4"/>
                <w:sz w:val="18"/>
                <w:szCs w:val="18"/>
              </w:rPr>
            </w:pP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キーワードで検索できる</w:t>
            </w:r>
          </w:p>
        </w:tc>
        <w:tc>
          <w:tcPr>
            <w:tcW w:w="4108" w:type="dxa"/>
            <w:tcMar>
              <w:left w:w="28" w:type="dxa"/>
              <w:right w:w="28" w:type="dxa"/>
            </w:tcMar>
            <w:vAlign w:val="center"/>
          </w:tcPr>
          <w:p w14:paraId="6512D929" w14:textId="1358F7AD" w:rsidR="009F22F4" w:rsidRPr="00640AAE" w:rsidRDefault="002D5C09" w:rsidP="00DD038E">
            <w:pPr>
              <w:spacing w:line="240" w:lineRule="exact"/>
              <w:rPr>
                <w:rFonts w:ascii="Hiragino Maru Gothic ProN W4" w:eastAsia="Hiragino Maru Gothic ProN W4" w:hAnsi="Hiragino Maru Gothic ProN W4"/>
                <w:sz w:val="18"/>
                <w:szCs w:val="18"/>
              </w:rPr>
            </w:pP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サイトの構造を理解して情報を見つけられる</w:t>
            </w:r>
          </w:p>
        </w:tc>
      </w:tr>
      <w:tr w:rsidR="0029759B" w:rsidRPr="00640AAE" w14:paraId="76152F8A" w14:textId="77777777" w:rsidTr="00F33414">
        <w:tc>
          <w:tcPr>
            <w:tcW w:w="462" w:type="dxa"/>
            <w:vMerge/>
            <w:shd w:val="clear" w:color="auto" w:fill="F6C9FE"/>
            <w:tcMar>
              <w:left w:w="28" w:type="dxa"/>
              <w:right w:w="28" w:type="dxa"/>
            </w:tcMar>
            <w:textDirection w:val="tbRlV"/>
          </w:tcPr>
          <w:p w14:paraId="7126350F" w14:textId="77777777" w:rsidR="009F22F4" w:rsidRPr="00A157AA" w:rsidRDefault="009F22F4" w:rsidP="00FD50B7">
            <w:pPr>
              <w:ind w:left="113" w:right="113"/>
              <w:jc w:val="center"/>
              <w:rPr>
                <w:rFonts w:ascii="Hiragino Maru Gothic ProN W4" w:eastAsia="Hiragino Maru Gothic ProN W4" w:hAnsi="Hiragino Maru Gothic ProN W4"/>
                <w:sz w:val="20"/>
                <w:szCs w:val="20"/>
              </w:rPr>
            </w:pPr>
          </w:p>
        </w:tc>
        <w:tc>
          <w:tcPr>
            <w:tcW w:w="2060" w:type="dxa"/>
            <w:tcMar>
              <w:left w:w="28" w:type="dxa"/>
              <w:right w:w="28" w:type="dxa"/>
            </w:tcMar>
            <w:vAlign w:val="center"/>
          </w:tcPr>
          <w:p w14:paraId="61CE7808" w14:textId="78CE625E" w:rsidR="009F22F4" w:rsidRPr="00640AAE" w:rsidRDefault="009F22F4" w:rsidP="00A22A8C">
            <w:pPr>
              <w:rPr>
                <w:rFonts w:ascii="Hiragino Maru Gothic ProN W4" w:eastAsia="Hiragino Maru Gothic ProN W4" w:hAnsi="Hiragino Maru Gothic ProN W4"/>
                <w:sz w:val="18"/>
                <w:szCs w:val="18"/>
              </w:rPr>
            </w:pP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A4 図書利用</w:t>
            </w:r>
          </w:p>
        </w:tc>
        <w:tc>
          <w:tcPr>
            <w:tcW w:w="3855" w:type="dxa"/>
            <w:tcMar>
              <w:left w:w="28" w:type="dxa"/>
              <w:right w:w="28" w:type="dxa"/>
            </w:tcMar>
            <w:vAlign w:val="center"/>
          </w:tcPr>
          <w:p w14:paraId="48DFC736" w14:textId="57226B6F" w:rsidR="009F22F4" w:rsidRPr="00640AAE" w:rsidRDefault="002D5C09" w:rsidP="00DD038E">
            <w:pPr>
              <w:spacing w:line="240" w:lineRule="exact"/>
              <w:rPr>
                <w:rFonts w:ascii="Hiragino Maru Gothic ProN W4" w:eastAsia="Hiragino Maru Gothic ProN W4" w:hAnsi="Hiragino Maru Gothic ProN W4"/>
                <w:sz w:val="18"/>
                <w:szCs w:val="18"/>
              </w:rPr>
            </w:pP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図書館内にある本を見つけることができる</w:t>
            </w:r>
          </w:p>
        </w:tc>
        <w:tc>
          <w:tcPr>
            <w:tcW w:w="4108" w:type="dxa"/>
            <w:tcMar>
              <w:left w:w="28" w:type="dxa"/>
              <w:right w:w="28" w:type="dxa"/>
            </w:tcMar>
            <w:vAlign w:val="center"/>
          </w:tcPr>
          <w:p w14:paraId="4BEA4991" w14:textId="5E805505" w:rsidR="009F22F4" w:rsidRPr="00640AAE" w:rsidRDefault="002D5C09" w:rsidP="00DD038E">
            <w:pPr>
              <w:spacing w:line="240" w:lineRule="exact"/>
              <w:rPr>
                <w:rFonts w:ascii="Hiragino Maru Gothic ProN W4" w:eastAsia="Hiragino Maru Gothic ProN W4" w:hAnsi="Hiragino Maru Gothic ProN W4"/>
                <w:sz w:val="18"/>
                <w:szCs w:val="18"/>
              </w:rPr>
            </w:pP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目次や索引を活用して情報を見つけられる</w:t>
            </w:r>
          </w:p>
        </w:tc>
      </w:tr>
      <w:tr w:rsidR="0029759B" w:rsidRPr="00640AAE" w14:paraId="3B85E090" w14:textId="77777777" w:rsidTr="00F33414">
        <w:tc>
          <w:tcPr>
            <w:tcW w:w="462" w:type="dxa"/>
            <w:vMerge/>
            <w:shd w:val="clear" w:color="auto" w:fill="F6C9FE"/>
            <w:tcMar>
              <w:left w:w="28" w:type="dxa"/>
              <w:right w:w="28" w:type="dxa"/>
            </w:tcMar>
            <w:textDirection w:val="tbRlV"/>
          </w:tcPr>
          <w:p w14:paraId="5DA3C548" w14:textId="77777777" w:rsidR="009F22F4" w:rsidRPr="00A157AA" w:rsidRDefault="009F22F4" w:rsidP="00FD50B7">
            <w:pPr>
              <w:ind w:left="113" w:right="113"/>
              <w:jc w:val="center"/>
              <w:rPr>
                <w:rFonts w:ascii="Hiragino Maru Gothic ProN W4" w:eastAsia="Hiragino Maru Gothic ProN W4" w:hAnsi="Hiragino Maru Gothic ProN W4"/>
                <w:sz w:val="20"/>
                <w:szCs w:val="20"/>
              </w:rPr>
            </w:pPr>
          </w:p>
        </w:tc>
        <w:tc>
          <w:tcPr>
            <w:tcW w:w="2060" w:type="dxa"/>
            <w:tcMar>
              <w:left w:w="28" w:type="dxa"/>
              <w:right w:w="28" w:type="dxa"/>
            </w:tcMar>
            <w:vAlign w:val="center"/>
          </w:tcPr>
          <w:p w14:paraId="6ED44840" w14:textId="686686C5" w:rsidR="009F22F4" w:rsidRPr="00640AAE" w:rsidRDefault="009F22F4" w:rsidP="00A22A8C">
            <w:pPr>
              <w:rPr>
                <w:rFonts w:ascii="Hiragino Maru Gothic ProN W4" w:eastAsia="Hiragino Maru Gothic ProN W4" w:hAnsi="Hiragino Maru Gothic ProN W4"/>
                <w:sz w:val="18"/>
                <w:szCs w:val="18"/>
              </w:rPr>
            </w:pP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A5</w:t>
            </w:r>
            <w:r w:rsidRPr="00640AAE">
              <w:rPr>
                <w:rFonts w:ascii="Hiragino Maru Gothic ProN W4" w:eastAsia="Hiragino Maru Gothic ProN W4" w:hAnsi="Hiragino Maru Gothic ProN W4"/>
                <w:sz w:val="18"/>
                <w:szCs w:val="18"/>
              </w:rPr>
              <w:t xml:space="preserve"> </w:t>
            </w: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インタビュー</w:t>
            </w:r>
          </w:p>
        </w:tc>
        <w:tc>
          <w:tcPr>
            <w:tcW w:w="3855" w:type="dxa"/>
            <w:tcMar>
              <w:left w:w="28" w:type="dxa"/>
              <w:right w:w="28" w:type="dxa"/>
            </w:tcMar>
            <w:vAlign w:val="center"/>
          </w:tcPr>
          <w:p w14:paraId="60E4AB12" w14:textId="7C4A7688" w:rsidR="009F22F4" w:rsidRPr="00640AAE" w:rsidRDefault="00DD2DA3" w:rsidP="00DD038E">
            <w:pPr>
              <w:spacing w:line="240" w:lineRule="exact"/>
              <w:rPr>
                <w:rFonts w:ascii="Hiragino Maru Gothic ProN W4" w:eastAsia="Hiragino Maru Gothic ProN W4" w:hAnsi="Hiragino Maru Gothic ProN W4"/>
                <w:sz w:val="18"/>
                <w:szCs w:val="18"/>
              </w:rPr>
            </w:pP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質問を用意することができる</w:t>
            </w:r>
          </w:p>
        </w:tc>
        <w:tc>
          <w:tcPr>
            <w:tcW w:w="4108" w:type="dxa"/>
            <w:tcMar>
              <w:left w:w="28" w:type="dxa"/>
              <w:right w:w="28" w:type="dxa"/>
            </w:tcMar>
            <w:vAlign w:val="center"/>
          </w:tcPr>
          <w:p w14:paraId="3F83BA10" w14:textId="4FB237D1" w:rsidR="009F22F4" w:rsidRPr="00640AAE" w:rsidRDefault="00DD2DA3" w:rsidP="00DD038E">
            <w:pPr>
              <w:spacing w:line="240" w:lineRule="exact"/>
              <w:rPr>
                <w:rFonts w:ascii="Hiragino Maru Gothic ProN W4" w:eastAsia="Hiragino Maru Gothic ProN W4" w:hAnsi="Hiragino Maru Gothic ProN W4"/>
                <w:sz w:val="18"/>
                <w:szCs w:val="18"/>
              </w:rPr>
            </w:pP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その場で追加の質問ができる</w:t>
            </w:r>
          </w:p>
        </w:tc>
      </w:tr>
      <w:tr w:rsidR="0029759B" w:rsidRPr="00640AAE" w14:paraId="0139CDFB" w14:textId="77777777" w:rsidTr="00F33414">
        <w:tc>
          <w:tcPr>
            <w:tcW w:w="462" w:type="dxa"/>
            <w:vMerge/>
            <w:shd w:val="clear" w:color="auto" w:fill="F6C9FE"/>
            <w:tcMar>
              <w:left w:w="28" w:type="dxa"/>
              <w:right w:w="28" w:type="dxa"/>
            </w:tcMar>
            <w:textDirection w:val="tbRlV"/>
          </w:tcPr>
          <w:p w14:paraId="6C35B2FD" w14:textId="77777777" w:rsidR="009F22F4" w:rsidRPr="00A157AA" w:rsidRDefault="009F22F4" w:rsidP="00FD50B7">
            <w:pPr>
              <w:ind w:left="113" w:right="113"/>
              <w:jc w:val="center"/>
              <w:rPr>
                <w:rFonts w:ascii="Hiragino Maru Gothic ProN W4" w:eastAsia="Hiragino Maru Gothic ProN W4" w:hAnsi="Hiragino Maru Gothic ProN W4"/>
                <w:sz w:val="20"/>
                <w:szCs w:val="20"/>
              </w:rPr>
            </w:pPr>
          </w:p>
        </w:tc>
        <w:tc>
          <w:tcPr>
            <w:tcW w:w="2060" w:type="dxa"/>
            <w:tcMar>
              <w:left w:w="28" w:type="dxa"/>
              <w:right w:w="28" w:type="dxa"/>
            </w:tcMar>
            <w:vAlign w:val="center"/>
          </w:tcPr>
          <w:p w14:paraId="6320904A" w14:textId="65AE0409" w:rsidR="009F22F4" w:rsidRPr="00640AAE" w:rsidRDefault="009F22F4" w:rsidP="00A22A8C">
            <w:pPr>
              <w:rPr>
                <w:rFonts w:ascii="Hiragino Maru Gothic ProN W4" w:eastAsia="Hiragino Maru Gothic ProN W4" w:hAnsi="Hiragino Maru Gothic ProN W4"/>
                <w:sz w:val="18"/>
                <w:szCs w:val="18"/>
              </w:rPr>
            </w:pP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A6</w:t>
            </w:r>
            <w:r w:rsidRPr="00640AAE">
              <w:rPr>
                <w:rFonts w:ascii="Hiragino Maru Gothic ProN W4" w:eastAsia="Hiragino Maru Gothic ProN W4" w:hAnsi="Hiragino Maru Gothic ProN W4"/>
                <w:sz w:val="18"/>
                <w:szCs w:val="18"/>
              </w:rPr>
              <w:t xml:space="preserve"> </w:t>
            </w: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アンケート</w:t>
            </w:r>
          </w:p>
        </w:tc>
        <w:tc>
          <w:tcPr>
            <w:tcW w:w="3855" w:type="dxa"/>
            <w:tcMar>
              <w:left w:w="28" w:type="dxa"/>
              <w:right w:w="28" w:type="dxa"/>
            </w:tcMar>
            <w:vAlign w:val="center"/>
          </w:tcPr>
          <w:p w14:paraId="734C54CD" w14:textId="031422DF" w:rsidR="009F22F4" w:rsidRPr="00640AAE" w:rsidRDefault="002D5C09" w:rsidP="00DD038E">
            <w:pPr>
              <w:spacing w:line="240" w:lineRule="exact"/>
              <w:rPr>
                <w:rFonts w:ascii="Hiragino Maru Gothic ProN W4" w:eastAsia="Hiragino Maru Gothic ProN W4" w:hAnsi="Hiragino Maru Gothic ProN W4"/>
                <w:sz w:val="18"/>
                <w:szCs w:val="18"/>
              </w:rPr>
            </w:pP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何を聞くか質問を考えられる</w:t>
            </w:r>
          </w:p>
        </w:tc>
        <w:tc>
          <w:tcPr>
            <w:tcW w:w="4108" w:type="dxa"/>
            <w:tcMar>
              <w:left w:w="28" w:type="dxa"/>
              <w:right w:w="28" w:type="dxa"/>
            </w:tcMar>
            <w:vAlign w:val="center"/>
          </w:tcPr>
          <w:p w14:paraId="525E2838" w14:textId="368A859A" w:rsidR="009F22F4" w:rsidRPr="00640AAE" w:rsidRDefault="002D5C09" w:rsidP="00DD038E">
            <w:pPr>
              <w:spacing w:line="240" w:lineRule="exact"/>
              <w:rPr>
                <w:rFonts w:ascii="Hiragino Maru Gothic ProN W4" w:eastAsia="Hiragino Maru Gothic ProN W4" w:hAnsi="Hiragino Maru Gothic ProN W4"/>
                <w:sz w:val="18"/>
                <w:szCs w:val="18"/>
              </w:rPr>
            </w:pP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目的にあった質問の形式や内容を考えられる</w:t>
            </w:r>
          </w:p>
        </w:tc>
      </w:tr>
      <w:tr w:rsidR="0029759B" w:rsidRPr="00640AAE" w14:paraId="14D1B677" w14:textId="77777777" w:rsidTr="00951555">
        <w:tc>
          <w:tcPr>
            <w:tcW w:w="462" w:type="dxa"/>
            <w:vMerge/>
            <w:shd w:val="clear" w:color="auto" w:fill="F6C9FE"/>
            <w:tcMar>
              <w:left w:w="28" w:type="dxa"/>
              <w:right w:w="28" w:type="dxa"/>
            </w:tcMar>
            <w:textDirection w:val="tbRlV"/>
          </w:tcPr>
          <w:p w14:paraId="19189F0B" w14:textId="77777777" w:rsidR="009F22F4" w:rsidRPr="00A157AA" w:rsidRDefault="009F22F4" w:rsidP="00FD50B7">
            <w:pPr>
              <w:ind w:left="113" w:right="113"/>
              <w:jc w:val="center"/>
              <w:rPr>
                <w:rFonts w:ascii="Hiragino Maru Gothic ProN W4" w:eastAsia="Hiragino Maru Gothic ProN W4" w:hAnsi="Hiragino Maru Gothic ProN W4"/>
                <w:sz w:val="20"/>
                <w:szCs w:val="20"/>
              </w:rPr>
            </w:pPr>
          </w:p>
        </w:tc>
        <w:tc>
          <w:tcPr>
            <w:tcW w:w="2060" w:type="dxa"/>
            <w:tcMar>
              <w:left w:w="28" w:type="dxa"/>
              <w:right w:w="28" w:type="dxa"/>
            </w:tcMar>
            <w:vAlign w:val="center"/>
          </w:tcPr>
          <w:p w14:paraId="609A29F5" w14:textId="5530FE7C" w:rsidR="009F22F4" w:rsidRPr="00640AAE" w:rsidRDefault="009F22F4" w:rsidP="00A22A8C">
            <w:pPr>
              <w:rPr>
                <w:rFonts w:ascii="Hiragino Maru Gothic ProN W4" w:eastAsia="Hiragino Maru Gothic ProN W4" w:hAnsi="Hiragino Maru Gothic ProN W4"/>
                <w:sz w:val="18"/>
                <w:szCs w:val="18"/>
              </w:rPr>
            </w:pP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A7</w:t>
            </w:r>
            <w:r w:rsidRPr="00640AAE">
              <w:rPr>
                <w:rFonts w:ascii="Hiragino Maru Gothic ProN W4" w:eastAsia="Hiragino Maru Gothic ProN W4" w:hAnsi="Hiragino Maru Gothic ProN W4"/>
                <w:sz w:val="18"/>
                <w:szCs w:val="18"/>
              </w:rPr>
              <w:t xml:space="preserve"> </w:t>
            </w: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メモ</w:t>
            </w:r>
          </w:p>
        </w:tc>
        <w:tc>
          <w:tcPr>
            <w:tcW w:w="3855" w:type="dxa"/>
            <w:tcMar>
              <w:left w:w="28" w:type="dxa"/>
              <w:right w:w="28" w:type="dxa"/>
            </w:tcMar>
            <w:vAlign w:val="center"/>
          </w:tcPr>
          <w:p w14:paraId="1548885A" w14:textId="7B342E73" w:rsidR="009F22F4" w:rsidRPr="00640AAE" w:rsidRDefault="002D5C09" w:rsidP="00DD038E">
            <w:pPr>
              <w:spacing w:line="240" w:lineRule="exact"/>
              <w:rPr>
                <w:rFonts w:ascii="Hiragino Maru Gothic ProN W4" w:eastAsia="Hiragino Maru Gothic ProN W4" w:hAnsi="Hiragino Maru Gothic ProN W4"/>
                <w:sz w:val="18"/>
                <w:szCs w:val="18"/>
              </w:rPr>
            </w:pP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箇条書き・単語でポイントをまとめる</w:t>
            </w:r>
          </w:p>
        </w:tc>
        <w:tc>
          <w:tcPr>
            <w:tcW w:w="410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A3B133" w14:textId="44A9E7BE" w:rsidR="009F22F4" w:rsidRPr="00640AAE" w:rsidRDefault="002D5C09" w:rsidP="00DD038E">
            <w:pPr>
              <w:spacing w:line="240" w:lineRule="exact"/>
              <w:rPr>
                <w:rFonts w:ascii="Hiragino Maru Gothic ProN W4" w:eastAsia="Hiragino Maru Gothic ProN W4" w:hAnsi="Hiragino Maru Gothic ProN W4"/>
                <w:sz w:val="18"/>
                <w:szCs w:val="18"/>
              </w:rPr>
            </w:pP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書く場所や矢印・強調などで工夫する</w:t>
            </w:r>
          </w:p>
        </w:tc>
      </w:tr>
      <w:tr w:rsidR="0029759B" w:rsidRPr="00640AAE" w14:paraId="4EB2DBD7" w14:textId="77777777" w:rsidTr="00951555">
        <w:tc>
          <w:tcPr>
            <w:tcW w:w="462" w:type="dxa"/>
            <w:vMerge/>
            <w:shd w:val="clear" w:color="auto" w:fill="F6C9FE"/>
            <w:tcMar>
              <w:left w:w="28" w:type="dxa"/>
              <w:right w:w="28" w:type="dxa"/>
            </w:tcMar>
            <w:textDirection w:val="tbRlV"/>
          </w:tcPr>
          <w:p w14:paraId="65623800" w14:textId="77777777" w:rsidR="009F22F4" w:rsidRPr="00A157AA" w:rsidRDefault="009F22F4" w:rsidP="00FD50B7">
            <w:pPr>
              <w:ind w:left="113" w:right="113"/>
              <w:jc w:val="center"/>
              <w:rPr>
                <w:rFonts w:ascii="Hiragino Maru Gothic ProN W4" w:eastAsia="Hiragino Maru Gothic ProN W4" w:hAnsi="Hiragino Maru Gothic ProN W4"/>
                <w:sz w:val="20"/>
                <w:szCs w:val="20"/>
              </w:rPr>
            </w:pPr>
          </w:p>
        </w:tc>
        <w:tc>
          <w:tcPr>
            <w:tcW w:w="2060" w:type="dxa"/>
            <w:tcMar>
              <w:left w:w="28" w:type="dxa"/>
              <w:right w:w="28" w:type="dxa"/>
            </w:tcMar>
            <w:vAlign w:val="center"/>
          </w:tcPr>
          <w:p w14:paraId="040B433A" w14:textId="328F9BF3" w:rsidR="009F22F4" w:rsidRPr="00640AAE" w:rsidRDefault="009F22F4" w:rsidP="00A22A8C">
            <w:pPr>
              <w:rPr>
                <w:rFonts w:ascii="Hiragino Maru Gothic ProN W4" w:eastAsia="Hiragino Maru Gothic ProN W4" w:hAnsi="Hiragino Maru Gothic ProN W4"/>
                <w:sz w:val="18"/>
                <w:szCs w:val="18"/>
              </w:rPr>
            </w:pP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A</w:t>
            </w:r>
            <w:r w:rsidRPr="00640AAE">
              <w:rPr>
                <w:rFonts w:ascii="Hiragino Maru Gothic ProN W4" w:eastAsia="Hiragino Maru Gothic ProN W4" w:hAnsi="Hiragino Maru Gothic ProN W4"/>
                <w:sz w:val="18"/>
                <w:szCs w:val="18"/>
              </w:rPr>
              <w:t xml:space="preserve">8 </w:t>
            </w: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口頭発表</w:t>
            </w:r>
          </w:p>
        </w:tc>
        <w:tc>
          <w:tcPr>
            <w:tcW w:w="3855" w:type="dxa"/>
            <w:tcMar>
              <w:left w:w="28" w:type="dxa"/>
              <w:right w:w="28" w:type="dxa"/>
            </w:tcMar>
            <w:vAlign w:val="center"/>
          </w:tcPr>
          <w:p w14:paraId="3F1EB8C6" w14:textId="04A789E7" w:rsidR="009F22F4" w:rsidRPr="00640AAE" w:rsidRDefault="002D5C09" w:rsidP="00DD038E">
            <w:pPr>
              <w:spacing w:line="240" w:lineRule="exact"/>
              <w:rPr>
                <w:rFonts w:ascii="Hiragino Maru Gothic ProN W4" w:eastAsia="Hiragino Maru Gothic ProN W4" w:hAnsi="Hiragino Maru Gothic ProN W4"/>
                <w:sz w:val="18"/>
                <w:szCs w:val="18"/>
              </w:rPr>
            </w:pP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大きな声で分かりやすく話す</w:t>
            </w:r>
          </w:p>
        </w:tc>
        <w:tc>
          <w:tcPr>
            <w:tcW w:w="4108" w:type="dxa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8A36052" w14:textId="2A620DA1" w:rsidR="009F22F4" w:rsidRPr="00640AAE" w:rsidRDefault="002D5C09" w:rsidP="00DD038E">
            <w:pPr>
              <w:spacing w:line="240" w:lineRule="exact"/>
              <w:rPr>
                <w:rFonts w:ascii="Hiragino Maru Gothic ProN W4" w:eastAsia="Hiragino Maru Gothic ProN W4" w:hAnsi="Hiragino Maru Gothic ProN W4"/>
                <w:sz w:val="18"/>
                <w:szCs w:val="18"/>
              </w:rPr>
            </w:pP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身振りや声の抑揚など伝え方を工夫できる</w:t>
            </w:r>
          </w:p>
        </w:tc>
      </w:tr>
      <w:tr w:rsidR="0029759B" w:rsidRPr="00640AAE" w14:paraId="3E7091D9" w14:textId="77777777" w:rsidTr="00951555">
        <w:tc>
          <w:tcPr>
            <w:tcW w:w="462" w:type="dxa"/>
            <w:vMerge w:val="restart"/>
            <w:shd w:val="clear" w:color="auto" w:fill="A8D08D" w:themeFill="accent6" w:themeFillTint="99"/>
            <w:tcMar>
              <w:left w:w="28" w:type="dxa"/>
              <w:right w:w="28" w:type="dxa"/>
            </w:tcMar>
            <w:textDirection w:val="tbRlV"/>
          </w:tcPr>
          <w:p w14:paraId="5C11C5BC" w14:textId="5C291A15" w:rsidR="009F22F4" w:rsidRPr="00A157AA" w:rsidRDefault="009F22F4" w:rsidP="00FD50B7">
            <w:pPr>
              <w:ind w:left="113" w:right="113"/>
              <w:jc w:val="center"/>
              <w:rPr>
                <w:rFonts w:ascii="Hiragino Maru Gothic ProN W4" w:eastAsia="Hiragino Maru Gothic ProN W4" w:hAnsi="Hiragino Maru Gothic ProN W4"/>
                <w:sz w:val="20"/>
                <w:szCs w:val="20"/>
              </w:rPr>
            </w:pPr>
            <w:r w:rsidRPr="00A157AA">
              <w:rPr>
                <w:rFonts w:ascii="Hiragino Maru Gothic ProN W4" w:eastAsia="Hiragino Maru Gothic ProN W4" w:hAnsi="Hiragino Maru Gothic ProN W4" w:hint="eastAsia"/>
                <w:sz w:val="20"/>
                <w:szCs w:val="20"/>
              </w:rPr>
              <w:t>探究スキル</w:t>
            </w:r>
          </w:p>
        </w:tc>
        <w:tc>
          <w:tcPr>
            <w:tcW w:w="2060" w:type="dxa"/>
            <w:tcMar>
              <w:left w:w="28" w:type="dxa"/>
              <w:right w:w="28" w:type="dxa"/>
            </w:tcMar>
            <w:vAlign w:val="center"/>
          </w:tcPr>
          <w:p w14:paraId="30DBA0F4" w14:textId="0659A81F" w:rsidR="009F22F4" w:rsidRPr="00640AAE" w:rsidRDefault="002C5784" w:rsidP="00A22A8C">
            <w:pPr>
              <w:rPr>
                <w:rFonts w:ascii="Hiragino Maru Gothic ProN W4" w:eastAsia="Hiragino Maru Gothic ProN W4" w:hAnsi="Hiragino Maru Gothic ProN W4"/>
                <w:sz w:val="18"/>
                <w:szCs w:val="18"/>
              </w:rPr>
            </w:pP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B</w:t>
            </w:r>
            <w:r w:rsidRPr="00640AAE">
              <w:rPr>
                <w:rFonts w:ascii="Hiragino Maru Gothic ProN W4" w:eastAsia="Hiragino Maru Gothic ProN W4" w:hAnsi="Hiragino Maru Gothic ProN W4"/>
                <w:sz w:val="18"/>
                <w:szCs w:val="18"/>
              </w:rPr>
              <w:t xml:space="preserve">1 </w:t>
            </w: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取捨選択</w:t>
            </w:r>
          </w:p>
        </w:tc>
        <w:tc>
          <w:tcPr>
            <w:tcW w:w="3855" w:type="dxa"/>
            <w:tcMar>
              <w:left w:w="28" w:type="dxa"/>
              <w:right w:w="28" w:type="dxa"/>
            </w:tcMar>
            <w:vAlign w:val="center"/>
          </w:tcPr>
          <w:p w14:paraId="74BA7A71" w14:textId="0EB1A17F" w:rsidR="009F22F4" w:rsidRPr="00640AAE" w:rsidRDefault="00DD2DA3" w:rsidP="00DD038E">
            <w:pPr>
              <w:spacing w:line="240" w:lineRule="exact"/>
              <w:rPr>
                <w:rFonts w:ascii="Hiragino Maru Gothic ProN W4" w:eastAsia="Hiragino Maru Gothic ProN W4" w:hAnsi="Hiragino Maru Gothic ProN W4"/>
                <w:sz w:val="18"/>
                <w:szCs w:val="18"/>
              </w:rPr>
            </w:pP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課題解決に役立つ情報を選ぶことができる</w:t>
            </w:r>
          </w:p>
        </w:tc>
        <w:tc>
          <w:tcPr>
            <w:tcW w:w="4108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30F83E08" w14:textId="4F8D4DF7" w:rsidR="009F22F4" w:rsidRPr="00640AAE" w:rsidRDefault="00DD2DA3" w:rsidP="00DD038E">
            <w:pPr>
              <w:spacing w:line="240" w:lineRule="exact"/>
              <w:rPr>
                <w:rFonts w:ascii="Hiragino Maru Gothic ProN W4" w:eastAsia="Hiragino Maru Gothic ProN W4" w:hAnsi="Hiragino Maru Gothic ProN W4"/>
                <w:sz w:val="18"/>
                <w:szCs w:val="18"/>
              </w:rPr>
            </w:pP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選んだ根拠を説明することができる</w:t>
            </w:r>
          </w:p>
        </w:tc>
      </w:tr>
      <w:tr w:rsidR="0029759B" w:rsidRPr="00640AAE" w14:paraId="33766E42" w14:textId="77777777" w:rsidTr="00F33414">
        <w:tc>
          <w:tcPr>
            <w:tcW w:w="462" w:type="dxa"/>
            <w:vMerge/>
            <w:shd w:val="clear" w:color="auto" w:fill="A8D08D" w:themeFill="accent6" w:themeFillTint="99"/>
            <w:tcMar>
              <w:left w:w="28" w:type="dxa"/>
              <w:right w:w="28" w:type="dxa"/>
            </w:tcMar>
            <w:textDirection w:val="tbRlV"/>
          </w:tcPr>
          <w:p w14:paraId="1DA55AD8" w14:textId="77777777" w:rsidR="009F22F4" w:rsidRPr="00A157AA" w:rsidRDefault="009F22F4" w:rsidP="00FD50B7">
            <w:pPr>
              <w:ind w:left="113" w:right="113"/>
              <w:jc w:val="center"/>
              <w:rPr>
                <w:rFonts w:ascii="Hiragino Maru Gothic ProN W4" w:eastAsia="Hiragino Maru Gothic ProN W4" w:hAnsi="Hiragino Maru Gothic ProN W4"/>
                <w:sz w:val="20"/>
                <w:szCs w:val="20"/>
              </w:rPr>
            </w:pPr>
          </w:p>
        </w:tc>
        <w:tc>
          <w:tcPr>
            <w:tcW w:w="2060" w:type="dxa"/>
            <w:tcMar>
              <w:left w:w="28" w:type="dxa"/>
              <w:right w:w="28" w:type="dxa"/>
            </w:tcMar>
            <w:vAlign w:val="center"/>
          </w:tcPr>
          <w:p w14:paraId="6B9ADB3F" w14:textId="19637D98" w:rsidR="009F22F4" w:rsidRPr="00640AAE" w:rsidRDefault="002C5784" w:rsidP="00A22A8C">
            <w:pPr>
              <w:rPr>
                <w:rFonts w:ascii="Hiragino Maru Gothic ProN W4" w:eastAsia="Hiragino Maru Gothic ProN W4" w:hAnsi="Hiragino Maru Gothic ProN W4"/>
                <w:sz w:val="18"/>
                <w:szCs w:val="18"/>
              </w:rPr>
            </w:pP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B2 読み取り</w:t>
            </w:r>
          </w:p>
        </w:tc>
        <w:tc>
          <w:tcPr>
            <w:tcW w:w="3855" w:type="dxa"/>
            <w:tcMar>
              <w:left w:w="28" w:type="dxa"/>
              <w:right w:w="28" w:type="dxa"/>
            </w:tcMar>
            <w:vAlign w:val="center"/>
          </w:tcPr>
          <w:p w14:paraId="2ED9E45E" w14:textId="7AF4EBD9" w:rsidR="009F22F4" w:rsidRPr="00640AAE" w:rsidRDefault="00DD2DA3" w:rsidP="00DD038E">
            <w:pPr>
              <w:spacing w:line="240" w:lineRule="exact"/>
              <w:rPr>
                <w:rFonts w:ascii="Hiragino Maru Gothic ProN W4" w:eastAsia="Hiragino Maru Gothic ProN W4" w:hAnsi="Hiragino Maru Gothic ProN W4"/>
                <w:sz w:val="18"/>
                <w:szCs w:val="18"/>
              </w:rPr>
            </w:pP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ひとつの資料から視点をもって情報を読み取る</w:t>
            </w:r>
          </w:p>
        </w:tc>
        <w:tc>
          <w:tcPr>
            <w:tcW w:w="4108" w:type="dxa"/>
            <w:tcMar>
              <w:left w:w="28" w:type="dxa"/>
              <w:right w:w="28" w:type="dxa"/>
            </w:tcMar>
            <w:vAlign w:val="center"/>
          </w:tcPr>
          <w:p w14:paraId="781AB3F3" w14:textId="01476345" w:rsidR="009F22F4" w:rsidRPr="00640AAE" w:rsidRDefault="00DD2DA3" w:rsidP="00DD038E">
            <w:pPr>
              <w:spacing w:line="240" w:lineRule="exact"/>
              <w:rPr>
                <w:rFonts w:ascii="Hiragino Maru Gothic ProN W4" w:eastAsia="Hiragino Maru Gothic ProN W4" w:hAnsi="Hiragino Maru Gothic ProN W4"/>
                <w:sz w:val="18"/>
                <w:szCs w:val="18"/>
              </w:rPr>
            </w:pP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複数情報から共通・相違・矛盾点を見つけられる</w:t>
            </w:r>
          </w:p>
        </w:tc>
      </w:tr>
      <w:tr w:rsidR="0029759B" w:rsidRPr="00640AAE" w14:paraId="7BF26D4A" w14:textId="77777777" w:rsidTr="00F33414">
        <w:tc>
          <w:tcPr>
            <w:tcW w:w="462" w:type="dxa"/>
            <w:vMerge/>
            <w:shd w:val="clear" w:color="auto" w:fill="A8D08D" w:themeFill="accent6" w:themeFillTint="99"/>
            <w:tcMar>
              <w:left w:w="28" w:type="dxa"/>
              <w:right w:w="28" w:type="dxa"/>
            </w:tcMar>
            <w:textDirection w:val="tbRlV"/>
          </w:tcPr>
          <w:p w14:paraId="30C61AE6" w14:textId="77777777" w:rsidR="009F22F4" w:rsidRPr="00A157AA" w:rsidRDefault="009F22F4" w:rsidP="00FD50B7">
            <w:pPr>
              <w:ind w:left="113" w:right="113"/>
              <w:jc w:val="center"/>
              <w:rPr>
                <w:rFonts w:ascii="Hiragino Maru Gothic ProN W4" w:eastAsia="Hiragino Maru Gothic ProN W4" w:hAnsi="Hiragino Maru Gothic ProN W4"/>
                <w:sz w:val="20"/>
                <w:szCs w:val="20"/>
              </w:rPr>
            </w:pPr>
          </w:p>
        </w:tc>
        <w:tc>
          <w:tcPr>
            <w:tcW w:w="2060" w:type="dxa"/>
            <w:tcMar>
              <w:left w:w="28" w:type="dxa"/>
              <w:right w:w="28" w:type="dxa"/>
            </w:tcMar>
            <w:vAlign w:val="center"/>
          </w:tcPr>
          <w:p w14:paraId="3B02C69E" w14:textId="18BF7E76" w:rsidR="009F22F4" w:rsidRPr="00640AAE" w:rsidRDefault="002C5784" w:rsidP="00A22A8C">
            <w:pPr>
              <w:rPr>
                <w:rFonts w:ascii="Hiragino Maru Gothic ProN W4" w:eastAsia="Hiragino Maru Gothic ProN W4" w:hAnsi="Hiragino Maru Gothic ProN W4"/>
                <w:sz w:val="18"/>
                <w:szCs w:val="18"/>
              </w:rPr>
            </w:pP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B3</w:t>
            </w:r>
            <w:r w:rsidRPr="00640AAE">
              <w:rPr>
                <w:rFonts w:ascii="Hiragino Maru Gothic ProN W4" w:eastAsia="Hiragino Maru Gothic ProN W4" w:hAnsi="Hiragino Maru Gothic ProN W4"/>
                <w:sz w:val="18"/>
                <w:szCs w:val="18"/>
              </w:rPr>
              <w:t xml:space="preserve"> </w:t>
            </w: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創造</w:t>
            </w:r>
          </w:p>
        </w:tc>
        <w:tc>
          <w:tcPr>
            <w:tcW w:w="3855" w:type="dxa"/>
            <w:tcMar>
              <w:left w:w="28" w:type="dxa"/>
              <w:right w:w="28" w:type="dxa"/>
            </w:tcMar>
            <w:vAlign w:val="center"/>
          </w:tcPr>
          <w:p w14:paraId="748A65CD" w14:textId="6986489A" w:rsidR="009F22F4" w:rsidRPr="00640AAE" w:rsidRDefault="00DD2DA3" w:rsidP="00DD038E">
            <w:pPr>
              <w:spacing w:line="240" w:lineRule="exact"/>
              <w:rPr>
                <w:rFonts w:ascii="Hiragino Maru Gothic ProN W4" w:eastAsia="Hiragino Maru Gothic ProN W4" w:hAnsi="Hiragino Maru Gothic ProN W4"/>
                <w:sz w:val="18"/>
                <w:szCs w:val="18"/>
              </w:rPr>
            </w:pP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情報から分かったことをまとめられる</w:t>
            </w:r>
          </w:p>
        </w:tc>
        <w:tc>
          <w:tcPr>
            <w:tcW w:w="4108" w:type="dxa"/>
            <w:tcMar>
              <w:left w:w="28" w:type="dxa"/>
              <w:right w:w="28" w:type="dxa"/>
            </w:tcMar>
            <w:vAlign w:val="center"/>
          </w:tcPr>
          <w:p w14:paraId="7C705178" w14:textId="5F9C35C7" w:rsidR="009F22F4" w:rsidRPr="00640AAE" w:rsidRDefault="00DD2DA3" w:rsidP="00DD038E">
            <w:pPr>
              <w:spacing w:line="240" w:lineRule="exact"/>
              <w:rPr>
                <w:rFonts w:ascii="Hiragino Maru Gothic ProN W4" w:eastAsia="Hiragino Maru Gothic ProN W4" w:hAnsi="Hiragino Maru Gothic ProN W4"/>
                <w:sz w:val="18"/>
                <w:szCs w:val="18"/>
              </w:rPr>
            </w:pP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情報を組み合わせて新たな意味を見出す</w:t>
            </w:r>
          </w:p>
        </w:tc>
      </w:tr>
      <w:tr w:rsidR="0029759B" w:rsidRPr="00640AAE" w14:paraId="72691F87" w14:textId="77777777" w:rsidTr="00F33414">
        <w:tc>
          <w:tcPr>
            <w:tcW w:w="462" w:type="dxa"/>
            <w:vMerge/>
            <w:shd w:val="clear" w:color="auto" w:fill="A8D08D" w:themeFill="accent6" w:themeFillTint="99"/>
            <w:tcMar>
              <w:left w:w="28" w:type="dxa"/>
              <w:right w:w="28" w:type="dxa"/>
            </w:tcMar>
            <w:textDirection w:val="tbRlV"/>
          </w:tcPr>
          <w:p w14:paraId="2A499FD3" w14:textId="77777777" w:rsidR="009F22F4" w:rsidRPr="00A157AA" w:rsidRDefault="009F22F4" w:rsidP="00FD50B7">
            <w:pPr>
              <w:ind w:left="113" w:right="113"/>
              <w:jc w:val="center"/>
              <w:rPr>
                <w:rFonts w:ascii="Hiragino Maru Gothic ProN W4" w:eastAsia="Hiragino Maru Gothic ProN W4" w:hAnsi="Hiragino Maru Gothic ProN W4"/>
                <w:sz w:val="20"/>
                <w:szCs w:val="20"/>
              </w:rPr>
            </w:pPr>
          </w:p>
        </w:tc>
        <w:tc>
          <w:tcPr>
            <w:tcW w:w="2060" w:type="dxa"/>
            <w:tcMar>
              <w:left w:w="28" w:type="dxa"/>
              <w:right w:w="28" w:type="dxa"/>
            </w:tcMar>
            <w:vAlign w:val="center"/>
          </w:tcPr>
          <w:p w14:paraId="658527B5" w14:textId="0ED82D3A" w:rsidR="009F22F4" w:rsidRPr="00640AAE" w:rsidRDefault="002C5784" w:rsidP="00A22A8C">
            <w:pPr>
              <w:rPr>
                <w:rFonts w:ascii="Hiragino Maru Gothic ProN W4" w:eastAsia="Hiragino Maru Gothic ProN W4" w:hAnsi="Hiragino Maru Gothic ProN W4"/>
                <w:sz w:val="18"/>
                <w:szCs w:val="18"/>
              </w:rPr>
            </w:pP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B4 伝達内容の構成</w:t>
            </w:r>
          </w:p>
        </w:tc>
        <w:tc>
          <w:tcPr>
            <w:tcW w:w="3855" w:type="dxa"/>
            <w:tcMar>
              <w:left w:w="28" w:type="dxa"/>
              <w:right w:w="28" w:type="dxa"/>
            </w:tcMar>
            <w:vAlign w:val="center"/>
          </w:tcPr>
          <w:p w14:paraId="40514496" w14:textId="06C7FA79" w:rsidR="009F22F4" w:rsidRPr="00640AAE" w:rsidRDefault="00DD2DA3" w:rsidP="00DD038E">
            <w:pPr>
              <w:spacing w:line="240" w:lineRule="exact"/>
              <w:rPr>
                <w:rFonts w:ascii="Hiragino Maru Gothic ProN W4" w:eastAsia="Hiragino Maru Gothic ProN W4" w:hAnsi="Hiragino Maru Gothic ProN W4"/>
                <w:sz w:val="18"/>
                <w:szCs w:val="18"/>
              </w:rPr>
            </w:pP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話の順番を組み立てることができる</w:t>
            </w:r>
          </w:p>
        </w:tc>
        <w:tc>
          <w:tcPr>
            <w:tcW w:w="4108" w:type="dxa"/>
            <w:tcMar>
              <w:left w:w="28" w:type="dxa"/>
              <w:right w:w="28" w:type="dxa"/>
            </w:tcMar>
            <w:vAlign w:val="center"/>
          </w:tcPr>
          <w:p w14:paraId="08C115AC" w14:textId="40E0AC01" w:rsidR="009F22F4" w:rsidRPr="00640AAE" w:rsidRDefault="00DD2DA3" w:rsidP="00DD038E">
            <w:pPr>
              <w:spacing w:line="240" w:lineRule="exact"/>
              <w:rPr>
                <w:rFonts w:ascii="Hiragino Maru Gothic ProN W4" w:eastAsia="Hiragino Maru Gothic ProN W4" w:hAnsi="Hiragino Maru Gothic ProN W4"/>
                <w:sz w:val="18"/>
                <w:szCs w:val="18"/>
              </w:rPr>
            </w:pP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相手を説得するために論理を組み立てられる</w:t>
            </w:r>
          </w:p>
        </w:tc>
      </w:tr>
      <w:tr w:rsidR="0029759B" w:rsidRPr="00640AAE" w14:paraId="01C07A88" w14:textId="77777777" w:rsidTr="00F33414">
        <w:tc>
          <w:tcPr>
            <w:tcW w:w="462" w:type="dxa"/>
            <w:vMerge/>
            <w:shd w:val="clear" w:color="auto" w:fill="A8D08D" w:themeFill="accent6" w:themeFillTint="99"/>
            <w:tcMar>
              <w:left w:w="28" w:type="dxa"/>
              <w:right w:w="28" w:type="dxa"/>
            </w:tcMar>
            <w:textDirection w:val="tbRlV"/>
          </w:tcPr>
          <w:p w14:paraId="055A93FD" w14:textId="77777777" w:rsidR="009F22F4" w:rsidRPr="00A157AA" w:rsidRDefault="009F22F4" w:rsidP="00FD50B7">
            <w:pPr>
              <w:ind w:left="113" w:right="113"/>
              <w:jc w:val="center"/>
              <w:rPr>
                <w:rFonts w:ascii="Hiragino Maru Gothic ProN W4" w:eastAsia="Hiragino Maru Gothic ProN W4" w:hAnsi="Hiragino Maru Gothic ProN W4"/>
                <w:sz w:val="20"/>
                <w:szCs w:val="20"/>
              </w:rPr>
            </w:pPr>
          </w:p>
        </w:tc>
        <w:tc>
          <w:tcPr>
            <w:tcW w:w="2060" w:type="dxa"/>
            <w:tcMar>
              <w:left w:w="28" w:type="dxa"/>
              <w:right w:w="28" w:type="dxa"/>
            </w:tcMar>
            <w:vAlign w:val="center"/>
          </w:tcPr>
          <w:p w14:paraId="7EEBFED6" w14:textId="6A44E7C4" w:rsidR="009F22F4" w:rsidRPr="00640AAE" w:rsidRDefault="002C5784" w:rsidP="00A22A8C">
            <w:pPr>
              <w:rPr>
                <w:rFonts w:ascii="Hiragino Maru Gothic ProN W4" w:eastAsia="Hiragino Maru Gothic ProN W4" w:hAnsi="Hiragino Maru Gothic ProN W4"/>
                <w:sz w:val="18"/>
                <w:szCs w:val="18"/>
              </w:rPr>
            </w:pP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B</w:t>
            </w:r>
            <w:r w:rsidRPr="00640AAE">
              <w:rPr>
                <w:rFonts w:ascii="Hiragino Maru Gothic ProN W4" w:eastAsia="Hiragino Maru Gothic ProN W4" w:hAnsi="Hiragino Maru Gothic ProN W4"/>
                <w:sz w:val="18"/>
                <w:szCs w:val="18"/>
              </w:rPr>
              <w:t xml:space="preserve">5 </w:t>
            </w: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表現の工夫</w:t>
            </w:r>
          </w:p>
        </w:tc>
        <w:tc>
          <w:tcPr>
            <w:tcW w:w="3855" w:type="dxa"/>
            <w:tcMar>
              <w:left w:w="28" w:type="dxa"/>
              <w:right w:w="28" w:type="dxa"/>
            </w:tcMar>
            <w:vAlign w:val="center"/>
          </w:tcPr>
          <w:p w14:paraId="3E9C6535" w14:textId="0633771C" w:rsidR="009F22F4" w:rsidRPr="00640AAE" w:rsidRDefault="00B232D9" w:rsidP="00DD038E">
            <w:pPr>
              <w:spacing w:line="240" w:lineRule="exact"/>
              <w:rPr>
                <w:rFonts w:ascii="Hiragino Maru Gothic ProN W4" w:eastAsia="Hiragino Maru Gothic ProN W4" w:hAnsi="Hiragino Maru Gothic ProN W4"/>
                <w:sz w:val="18"/>
                <w:szCs w:val="18"/>
              </w:rPr>
            </w:pP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メディアに応じた工夫ができる</w:t>
            </w:r>
          </w:p>
        </w:tc>
        <w:tc>
          <w:tcPr>
            <w:tcW w:w="4108" w:type="dxa"/>
            <w:tcMar>
              <w:left w:w="28" w:type="dxa"/>
              <w:right w:w="28" w:type="dxa"/>
            </w:tcMar>
            <w:vAlign w:val="center"/>
          </w:tcPr>
          <w:p w14:paraId="10E379B3" w14:textId="7F6D315A" w:rsidR="009F22F4" w:rsidRPr="00640AAE" w:rsidRDefault="00B232D9" w:rsidP="00DD038E">
            <w:pPr>
              <w:spacing w:line="260" w:lineRule="exact"/>
              <w:rPr>
                <w:rFonts w:ascii="Hiragino Maru Gothic ProN W4" w:eastAsia="Hiragino Maru Gothic ProN W4" w:hAnsi="Hiragino Maru Gothic ProN W4"/>
                <w:sz w:val="18"/>
                <w:szCs w:val="18"/>
              </w:rPr>
            </w:pP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伝えたいことに応じて表現を工夫できる</w:t>
            </w:r>
          </w:p>
        </w:tc>
      </w:tr>
      <w:tr w:rsidR="0029759B" w:rsidRPr="00640AAE" w14:paraId="4C606F79" w14:textId="77777777" w:rsidTr="00F33414">
        <w:tc>
          <w:tcPr>
            <w:tcW w:w="462" w:type="dxa"/>
            <w:vMerge/>
            <w:shd w:val="clear" w:color="auto" w:fill="A8D08D" w:themeFill="accent6" w:themeFillTint="99"/>
            <w:tcMar>
              <w:left w:w="28" w:type="dxa"/>
              <w:right w:w="28" w:type="dxa"/>
            </w:tcMar>
            <w:textDirection w:val="tbRlV"/>
          </w:tcPr>
          <w:p w14:paraId="1B2E9E28" w14:textId="77777777" w:rsidR="009F22F4" w:rsidRPr="00A157AA" w:rsidRDefault="009F22F4" w:rsidP="00FD50B7">
            <w:pPr>
              <w:ind w:left="113" w:right="113"/>
              <w:jc w:val="center"/>
              <w:rPr>
                <w:rFonts w:ascii="Hiragino Maru Gothic ProN W4" w:eastAsia="Hiragino Maru Gothic ProN W4" w:hAnsi="Hiragino Maru Gothic ProN W4"/>
                <w:sz w:val="20"/>
                <w:szCs w:val="20"/>
              </w:rPr>
            </w:pPr>
          </w:p>
        </w:tc>
        <w:tc>
          <w:tcPr>
            <w:tcW w:w="2060" w:type="dxa"/>
            <w:tcMar>
              <w:left w:w="28" w:type="dxa"/>
              <w:right w:w="28" w:type="dxa"/>
            </w:tcMar>
            <w:vAlign w:val="center"/>
          </w:tcPr>
          <w:p w14:paraId="66763407" w14:textId="63B1B285" w:rsidR="009F22F4" w:rsidRPr="00640AAE" w:rsidRDefault="002C5784" w:rsidP="00A22A8C">
            <w:pPr>
              <w:rPr>
                <w:rFonts w:ascii="Hiragino Maru Gothic ProN W4" w:eastAsia="Hiragino Maru Gothic ProN W4" w:hAnsi="Hiragino Maru Gothic ProN W4"/>
                <w:sz w:val="18"/>
                <w:szCs w:val="18"/>
              </w:rPr>
            </w:pP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B</w:t>
            </w:r>
            <w:r w:rsidRPr="00640AAE">
              <w:rPr>
                <w:rFonts w:ascii="Hiragino Maru Gothic ProN W4" w:eastAsia="Hiragino Maru Gothic ProN W4" w:hAnsi="Hiragino Maru Gothic ProN W4"/>
                <w:sz w:val="18"/>
                <w:szCs w:val="18"/>
              </w:rPr>
              <w:t xml:space="preserve">6 </w:t>
            </w: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受け手の意識</w:t>
            </w:r>
          </w:p>
        </w:tc>
        <w:tc>
          <w:tcPr>
            <w:tcW w:w="3855" w:type="dxa"/>
            <w:tcMar>
              <w:left w:w="28" w:type="dxa"/>
              <w:right w:w="28" w:type="dxa"/>
            </w:tcMar>
            <w:vAlign w:val="center"/>
          </w:tcPr>
          <w:p w14:paraId="5FB6E607" w14:textId="1B0B5524" w:rsidR="009F22F4" w:rsidRPr="00640AAE" w:rsidRDefault="00B232D9" w:rsidP="00DD038E">
            <w:pPr>
              <w:spacing w:line="240" w:lineRule="exact"/>
              <w:rPr>
                <w:rFonts w:ascii="Hiragino Maru Gothic ProN W4" w:eastAsia="Hiragino Maru Gothic ProN W4" w:hAnsi="Hiragino Maru Gothic ProN W4"/>
                <w:sz w:val="18"/>
                <w:szCs w:val="18"/>
              </w:rPr>
            </w:pP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相手を意識して伝え方を工夫する</w:t>
            </w:r>
          </w:p>
        </w:tc>
        <w:tc>
          <w:tcPr>
            <w:tcW w:w="4108" w:type="dxa"/>
            <w:tcMar>
              <w:left w:w="28" w:type="dxa"/>
              <w:right w:w="28" w:type="dxa"/>
            </w:tcMar>
            <w:vAlign w:val="center"/>
          </w:tcPr>
          <w:p w14:paraId="06A3938E" w14:textId="70401A5E" w:rsidR="009F22F4" w:rsidRPr="00640AAE" w:rsidRDefault="00B232D9" w:rsidP="00DD038E">
            <w:pPr>
              <w:spacing w:line="260" w:lineRule="exact"/>
              <w:rPr>
                <w:rFonts w:ascii="Hiragino Maru Gothic ProN W4" w:eastAsia="Hiragino Maru Gothic ProN W4" w:hAnsi="Hiragino Maru Gothic ProN W4"/>
                <w:sz w:val="18"/>
                <w:szCs w:val="18"/>
              </w:rPr>
            </w:pP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相手の反応をみて伝え方や内容を工夫する</w:t>
            </w:r>
          </w:p>
        </w:tc>
      </w:tr>
      <w:tr w:rsidR="0029759B" w:rsidRPr="00640AAE" w14:paraId="0D4BDDEA" w14:textId="77777777" w:rsidTr="00F33414">
        <w:tc>
          <w:tcPr>
            <w:tcW w:w="462" w:type="dxa"/>
            <w:vMerge/>
            <w:shd w:val="clear" w:color="auto" w:fill="A8D08D" w:themeFill="accent6" w:themeFillTint="99"/>
            <w:tcMar>
              <w:left w:w="28" w:type="dxa"/>
              <w:right w:w="28" w:type="dxa"/>
            </w:tcMar>
            <w:textDirection w:val="tbRlV"/>
          </w:tcPr>
          <w:p w14:paraId="30FB4613" w14:textId="77777777" w:rsidR="009F22F4" w:rsidRPr="00A157AA" w:rsidRDefault="009F22F4" w:rsidP="00FD50B7">
            <w:pPr>
              <w:ind w:left="113" w:right="113"/>
              <w:jc w:val="center"/>
              <w:rPr>
                <w:rFonts w:ascii="Hiragino Maru Gothic ProN W4" w:eastAsia="Hiragino Maru Gothic ProN W4" w:hAnsi="Hiragino Maru Gothic ProN W4"/>
                <w:sz w:val="20"/>
                <w:szCs w:val="20"/>
              </w:rPr>
            </w:pPr>
          </w:p>
        </w:tc>
        <w:tc>
          <w:tcPr>
            <w:tcW w:w="2060" w:type="dxa"/>
            <w:tcMar>
              <w:left w:w="28" w:type="dxa"/>
              <w:right w:w="28" w:type="dxa"/>
            </w:tcMar>
            <w:vAlign w:val="center"/>
          </w:tcPr>
          <w:p w14:paraId="32BC0E76" w14:textId="7CF966D6" w:rsidR="009F22F4" w:rsidRPr="00640AAE" w:rsidRDefault="002C5784" w:rsidP="00A22A8C">
            <w:pPr>
              <w:rPr>
                <w:rFonts w:ascii="Hiragino Maru Gothic ProN W4" w:eastAsia="Hiragino Maru Gothic ProN W4" w:hAnsi="Hiragino Maru Gothic ProN W4"/>
                <w:sz w:val="18"/>
                <w:szCs w:val="18"/>
              </w:rPr>
            </w:pP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B</w:t>
            </w:r>
            <w:r w:rsidRPr="00640AAE">
              <w:rPr>
                <w:rFonts w:ascii="Hiragino Maru Gothic ProN W4" w:eastAsia="Hiragino Maru Gothic ProN W4" w:hAnsi="Hiragino Maru Gothic ProN W4"/>
                <w:sz w:val="18"/>
                <w:szCs w:val="18"/>
              </w:rPr>
              <w:t xml:space="preserve">7 </w:t>
            </w:r>
            <w:r w:rsidR="001E0138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学習</w:t>
            </w:r>
            <w:bookmarkStart w:id="0" w:name="_GoBack"/>
            <w:bookmarkEnd w:id="0"/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計画</w:t>
            </w:r>
          </w:p>
        </w:tc>
        <w:tc>
          <w:tcPr>
            <w:tcW w:w="3855" w:type="dxa"/>
            <w:tcMar>
              <w:left w:w="28" w:type="dxa"/>
              <w:right w:w="28" w:type="dxa"/>
            </w:tcMar>
            <w:vAlign w:val="center"/>
          </w:tcPr>
          <w:p w14:paraId="73838A3F" w14:textId="251F4BEF" w:rsidR="009F22F4" w:rsidRPr="00640AAE" w:rsidRDefault="00B232D9" w:rsidP="00DD038E">
            <w:pPr>
              <w:spacing w:line="240" w:lineRule="exact"/>
              <w:rPr>
                <w:rFonts w:ascii="Hiragino Maru Gothic ProN W4" w:eastAsia="Hiragino Maru Gothic ProN W4" w:hAnsi="Hiragino Maru Gothic ProN W4"/>
                <w:sz w:val="18"/>
                <w:szCs w:val="18"/>
              </w:rPr>
            </w:pP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決められた計画に見通しを持つことができる</w:t>
            </w:r>
          </w:p>
        </w:tc>
        <w:tc>
          <w:tcPr>
            <w:tcW w:w="4108" w:type="dxa"/>
            <w:tcMar>
              <w:left w:w="28" w:type="dxa"/>
              <w:right w:w="28" w:type="dxa"/>
            </w:tcMar>
            <w:vAlign w:val="center"/>
          </w:tcPr>
          <w:p w14:paraId="185B9ABC" w14:textId="622F35DF" w:rsidR="009F22F4" w:rsidRPr="00640AAE" w:rsidRDefault="00B232D9" w:rsidP="00DD038E">
            <w:pPr>
              <w:spacing w:line="260" w:lineRule="exact"/>
              <w:rPr>
                <w:rFonts w:ascii="Hiragino Maru Gothic ProN W4" w:eastAsia="Hiragino Maru Gothic ProN W4" w:hAnsi="Hiragino Maru Gothic ProN W4"/>
                <w:sz w:val="18"/>
                <w:szCs w:val="18"/>
              </w:rPr>
            </w:pP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自分で計画を立てることができる</w:t>
            </w:r>
          </w:p>
        </w:tc>
      </w:tr>
      <w:tr w:rsidR="0029759B" w:rsidRPr="00640AAE" w14:paraId="4FCAB772" w14:textId="77777777" w:rsidTr="00F33414">
        <w:tc>
          <w:tcPr>
            <w:tcW w:w="462" w:type="dxa"/>
            <w:vMerge/>
            <w:shd w:val="clear" w:color="auto" w:fill="A8D08D" w:themeFill="accent6" w:themeFillTint="99"/>
            <w:tcMar>
              <w:left w:w="28" w:type="dxa"/>
              <w:right w:w="28" w:type="dxa"/>
            </w:tcMar>
            <w:textDirection w:val="tbRlV"/>
          </w:tcPr>
          <w:p w14:paraId="05E4E828" w14:textId="77777777" w:rsidR="009F22F4" w:rsidRPr="00A157AA" w:rsidRDefault="009F22F4" w:rsidP="00FD50B7">
            <w:pPr>
              <w:ind w:left="113" w:right="113"/>
              <w:jc w:val="center"/>
              <w:rPr>
                <w:rFonts w:ascii="Hiragino Maru Gothic ProN W4" w:eastAsia="Hiragino Maru Gothic ProN W4" w:hAnsi="Hiragino Maru Gothic ProN W4"/>
                <w:sz w:val="20"/>
                <w:szCs w:val="20"/>
              </w:rPr>
            </w:pPr>
          </w:p>
        </w:tc>
        <w:tc>
          <w:tcPr>
            <w:tcW w:w="2060" w:type="dxa"/>
            <w:tcMar>
              <w:left w:w="28" w:type="dxa"/>
              <w:right w:w="28" w:type="dxa"/>
            </w:tcMar>
            <w:vAlign w:val="center"/>
          </w:tcPr>
          <w:p w14:paraId="39AAFD9B" w14:textId="125912B0" w:rsidR="009F22F4" w:rsidRPr="00640AAE" w:rsidRDefault="002C5784" w:rsidP="00A22A8C">
            <w:pPr>
              <w:rPr>
                <w:rFonts w:ascii="Hiragino Maru Gothic ProN W4" w:eastAsia="Hiragino Maru Gothic ProN W4" w:hAnsi="Hiragino Maru Gothic ProN W4"/>
                <w:sz w:val="18"/>
                <w:szCs w:val="18"/>
              </w:rPr>
            </w:pP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B8</w:t>
            </w:r>
            <w:r w:rsidRPr="00640AAE">
              <w:rPr>
                <w:rFonts w:ascii="Hiragino Maru Gothic ProN W4" w:eastAsia="Hiragino Maru Gothic ProN W4" w:hAnsi="Hiragino Maru Gothic ProN W4"/>
                <w:sz w:val="18"/>
                <w:szCs w:val="18"/>
              </w:rPr>
              <w:t xml:space="preserve"> </w:t>
            </w: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評価と改善</w:t>
            </w:r>
          </w:p>
        </w:tc>
        <w:tc>
          <w:tcPr>
            <w:tcW w:w="3855" w:type="dxa"/>
            <w:tcMar>
              <w:left w:w="28" w:type="dxa"/>
              <w:right w:w="28" w:type="dxa"/>
            </w:tcMar>
            <w:vAlign w:val="center"/>
          </w:tcPr>
          <w:p w14:paraId="6FCFEA30" w14:textId="6491AF05" w:rsidR="009F22F4" w:rsidRPr="00640AAE" w:rsidRDefault="00B232D9" w:rsidP="00DD038E">
            <w:pPr>
              <w:spacing w:line="240" w:lineRule="exact"/>
              <w:rPr>
                <w:rFonts w:ascii="Hiragino Maru Gothic ProN W4" w:eastAsia="Hiragino Maru Gothic ProN W4" w:hAnsi="Hiragino Maru Gothic ProN W4"/>
                <w:sz w:val="18"/>
                <w:szCs w:val="18"/>
              </w:rPr>
            </w:pP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学びをふりかえることができる</w:t>
            </w:r>
          </w:p>
        </w:tc>
        <w:tc>
          <w:tcPr>
            <w:tcW w:w="4108" w:type="dxa"/>
            <w:tcMar>
              <w:left w:w="28" w:type="dxa"/>
              <w:right w:w="28" w:type="dxa"/>
            </w:tcMar>
            <w:vAlign w:val="center"/>
          </w:tcPr>
          <w:p w14:paraId="16582D33" w14:textId="59715E15" w:rsidR="009F22F4" w:rsidRPr="00640AAE" w:rsidRDefault="00B232D9" w:rsidP="00DD038E">
            <w:pPr>
              <w:spacing w:line="260" w:lineRule="exact"/>
              <w:rPr>
                <w:rFonts w:ascii="Hiragino Maru Gothic ProN W4" w:eastAsia="Hiragino Maru Gothic ProN W4" w:hAnsi="Hiragino Maru Gothic ProN W4"/>
                <w:sz w:val="18"/>
                <w:szCs w:val="18"/>
              </w:rPr>
            </w:pP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ふりかえりをもとに改善策を立てられる</w:t>
            </w:r>
          </w:p>
        </w:tc>
      </w:tr>
      <w:tr w:rsidR="0029759B" w:rsidRPr="00640AAE" w14:paraId="0C1774F2" w14:textId="77777777" w:rsidTr="00F33414">
        <w:tc>
          <w:tcPr>
            <w:tcW w:w="462" w:type="dxa"/>
            <w:vMerge w:val="restart"/>
            <w:shd w:val="clear" w:color="auto" w:fill="8EAADB" w:themeFill="accent1" w:themeFillTint="99"/>
            <w:tcMar>
              <w:left w:w="28" w:type="dxa"/>
              <w:right w:w="28" w:type="dxa"/>
            </w:tcMar>
            <w:textDirection w:val="tbRlV"/>
          </w:tcPr>
          <w:p w14:paraId="780708E2" w14:textId="19F01083" w:rsidR="009F22F4" w:rsidRPr="00A157AA" w:rsidRDefault="009F22F4" w:rsidP="00FD50B7">
            <w:pPr>
              <w:ind w:left="113" w:right="113"/>
              <w:jc w:val="center"/>
              <w:rPr>
                <w:rFonts w:ascii="Hiragino Maru Gothic ProN W4" w:eastAsia="Hiragino Maru Gothic ProN W4" w:hAnsi="Hiragino Maru Gothic ProN W4"/>
                <w:sz w:val="20"/>
                <w:szCs w:val="20"/>
              </w:rPr>
            </w:pPr>
            <w:r w:rsidRPr="00A157AA">
              <w:rPr>
                <w:rFonts w:ascii="Hiragino Maru Gothic ProN W4" w:eastAsia="Hiragino Maru Gothic ProN W4" w:hAnsi="Hiragino Maru Gothic ProN W4" w:hint="eastAsia"/>
                <w:sz w:val="20"/>
                <w:szCs w:val="20"/>
              </w:rPr>
              <w:t>プログラミング</w:t>
            </w:r>
          </w:p>
        </w:tc>
        <w:tc>
          <w:tcPr>
            <w:tcW w:w="2060" w:type="dxa"/>
            <w:tcMar>
              <w:left w:w="28" w:type="dxa"/>
              <w:right w:w="28" w:type="dxa"/>
            </w:tcMar>
            <w:vAlign w:val="center"/>
          </w:tcPr>
          <w:p w14:paraId="40ECAEA0" w14:textId="68530954" w:rsidR="009F22F4" w:rsidRPr="00640AAE" w:rsidRDefault="002C5784" w:rsidP="00A22A8C">
            <w:pPr>
              <w:rPr>
                <w:rFonts w:ascii="Hiragino Maru Gothic ProN W4" w:eastAsia="Hiragino Maru Gothic ProN W4" w:hAnsi="Hiragino Maru Gothic ProN W4"/>
                <w:sz w:val="18"/>
                <w:szCs w:val="18"/>
              </w:rPr>
            </w:pP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C</w:t>
            </w:r>
            <w:r w:rsidRPr="00640AAE">
              <w:rPr>
                <w:rFonts w:ascii="Hiragino Maru Gothic ProN W4" w:eastAsia="Hiragino Maru Gothic ProN W4" w:hAnsi="Hiragino Maru Gothic ProN W4"/>
                <w:sz w:val="18"/>
                <w:szCs w:val="18"/>
              </w:rPr>
              <w:t xml:space="preserve">1 </w:t>
            </w:r>
            <w:r w:rsidR="000C79AF"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分解する</w:t>
            </w:r>
          </w:p>
        </w:tc>
        <w:tc>
          <w:tcPr>
            <w:tcW w:w="3855" w:type="dxa"/>
            <w:tcMar>
              <w:left w:w="28" w:type="dxa"/>
              <w:right w:w="28" w:type="dxa"/>
            </w:tcMar>
            <w:vAlign w:val="center"/>
          </w:tcPr>
          <w:p w14:paraId="52F418F3" w14:textId="0F04F9C9" w:rsidR="009F22F4" w:rsidRPr="00640AAE" w:rsidRDefault="004C76A1" w:rsidP="00DD038E">
            <w:pPr>
              <w:spacing w:line="240" w:lineRule="exact"/>
              <w:rPr>
                <w:rFonts w:ascii="Hiragino Maru Gothic ProN W4" w:eastAsia="Hiragino Maru Gothic ProN W4" w:hAnsi="Hiragino Maru Gothic ProN W4"/>
                <w:sz w:val="18"/>
                <w:szCs w:val="18"/>
              </w:rPr>
            </w:pP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部品に分けて物事をとらえることができる</w:t>
            </w:r>
          </w:p>
        </w:tc>
        <w:tc>
          <w:tcPr>
            <w:tcW w:w="4108" w:type="dxa"/>
            <w:tcMar>
              <w:left w:w="28" w:type="dxa"/>
              <w:right w:w="28" w:type="dxa"/>
            </w:tcMar>
            <w:vAlign w:val="center"/>
          </w:tcPr>
          <w:p w14:paraId="796E0089" w14:textId="5DA781B8" w:rsidR="009F22F4" w:rsidRPr="00640AAE" w:rsidRDefault="004C76A1" w:rsidP="00DD038E">
            <w:pPr>
              <w:spacing w:line="260" w:lineRule="exact"/>
              <w:rPr>
                <w:rFonts w:ascii="Hiragino Maru Gothic ProN W4" w:eastAsia="Hiragino Maru Gothic ProN W4" w:hAnsi="Hiragino Maru Gothic ProN W4"/>
                <w:sz w:val="18"/>
                <w:szCs w:val="18"/>
              </w:rPr>
            </w:pP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部品を組み合わせて物事を表現できる</w:t>
            </w:r>
          </w:p>
        </w:tc>
      </w:tr>
      <w:tr w:rsidR="0029759B" w:rsidRPr="00640AAE" w14:paraId="56129673" w14:textId="77777777" w:rsidTr="00F33414">
        <w:tc>
          <w:tcPr>
            <w:tcW w:w="462" w:type="dxa"/>
            <w:vMerge/>
            <w:shd w:val="clear" w:color="auto" w:fill="8EAADB" w:themeFill="accent1" w:themeFillTint="99"/>
            <w:tcMar>
              <w:left w:w="28" w:type="dxa"/>
              <w:right w:w="28" w:type="dxa"/>
            </w:tcMar>
            <w:textDirection w:val="tbRlV"/>
          </w:tcPr>
          <w:p w14:paraId="2C6827A9" w14:textId="77777777" w:rsidR="009F22F4" w:rsidRPr="00A157AA" w:rsidRDefault="009F22F4" w:rsidP="00FD50B7">
            <w:pPr>
              <w:ind w:left="113" w:right="113"/>
              <w:jc w:val="center"/>
              <w:rPr>
                <w:rFonts w:ascii="Hiragino Maru Gothic ProN W4" w:eastAsia="Hiragino Maru Gothic ProN W4" w:hAnsi="Hiragino Maru Gothic ProN W4"/>
                <w:sz w:val="20"/>
                <w:szCs w:val="20"/>
              </w:rPr>
            </w:pPr>
          </w:p>
        </w:tc>
        <w:tc>
          <w:tcPr>
            <w:tcW w:w="2060" w:type="dxa"/>
            <w:tcMar>
              <w:left w:w="28" w:type="dxa"/>
              <w:right w:w="28" w:type="dxa"/>
            </w:tcMar>
            <w:vAlign w:val="center"/>
          </w:tcPr>
          <w:p w14:paraId="32C63B3D" w14:textId="675EDC2D" w:rsidR="009F22F4" w:rsidRPr="00640AAE" w:rsidRDefault="000C79AF" w:rsidP="00A22A8C">
            <w:pPr>
              <w:rPr>
                <w:rFonts w:ascii="Hiragino Maru Gothic ProN W4" w:eastAsia="Hiragino Maru Gothic ProN W4" w:hAnsi="Hiragino Maru Gothic ProN W4"/>
                <w:sz w:val="18"/>
                <w:szCs w:val="18"/>
              </w:rPr>
            </w:pP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C2</w:t>
            </w:r>
            <w:r w:rsidRPr="00640AAE">
              <w:rPr>
                <w:rFonts w:ascii="Hiragino Maru Gothic ProN W4" w:eastAsia="Hiragino Maru Gothic ProN W4" w:hAnsi="Hiragino Maru Gothic ProN W4"/>
                <w:sz w:val="18"/>
                <w:szCs w:val="18"/>
              </w:rPr>
              <w:t xml:space="preserve"> </w:t>
            </w: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関係づける</w:t>
            </w:r>
          </w:p>
        </w:tc>
        <w:tc>
          <w:tcPr>
            <w:tcW w:w="3855" w:type="dxa"/>
            <w:tcMar>
              <w:left w:w="28" w:type="dxa"/>
              <w:right w:w="28" w:type="dxa"/>
            </w:tcMar>
            <w:vAlign w:val="center"/>
          </w:tcPr>
          <w:p w14:paraId="79DB5984" w14:textId="12F2A0AC" w:rsidR="009F22F4" w:rsidRPr="00640AAE" w:rsidRDefault="004C76A1" w:rsidP="00DD038E">
            <w:pPr>
              <w:spacing w:line="240" w:lineRule="exact"/>
              <w:rPr>
                <w:rFonts w:ascii="Hiragino Maru Gothic ProN W4" w:eastAsia="Hiragino Maru Gothic ProN W4" w:hAnsi="Hiragino Maru Gothic ProN W4"/>
                <w:sz w:val="18"/>
                <w:szCs w:val="18"/>
              </w:rPr>
            </w:pP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部品と部品の間にある関係に気づく</w:t>
            </w:r>
          </w:p>
        </w:tc>
        <w:tc>
          <w:tcPr>
            <w:tcW w:w="4108" w:type="dxa"/>
            <w:tcMar>
              <w:left w:w="28" w:type="dxa"/>
              <w:right w:w="28" w:type="dxa"/>
            </w:tcMar>
            <w:vAlign w:val="center"/>
          </w:tcPr>
          <w:p w14:paraId="6F060C4B" w14:textId="38EFDD5B" w:rsidR="009F22F4" w:rsidRPr="00640AAE" w:rsidRDefault="004C76A1" w:rsidP="00DD038E">
            <w:pPr>
              <w:spacing w:line="260" w:lineRule="exact"/>
              <w:rPr>
                <w:rFonts w:ascii="Hiragino Maru Gothic ProN W4" w:eastAsia="Hiragino Maru Gothic ProN W4" w:hAnsi="Hiragino Maru Gothic ProN W4"/>
                <w:sz w:val="18"/>
                <w:szCs w:val="18"/>
              </w:rPr>
            </w:pP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部品と部品の関係をプログラムで表現できる</w:t>
            </w:r>
          </w:p>
        </w:tc>
      </w:tr>
      <w:tr w:rsidR="0029759B" w:rsidRPr="00640AAE" w14:paraId="64125064" w14:textId="77777777" w:rsidTr="00F33414">
        <w:tc>
          <w:tcPr>
            <w:tcW w:w="462" w:type="dxa"/>
            <w:vMerge/>
            <w:shd w:val="clear" w:color="auto" w:fill="8EAADB" w:themeFill="accent1" w:themeFillTint="99"/>
            <w:tcMar>
              <w:left w:w="28" w:type="dxa"/>
              <w:right w:w="28" w:type="dxa"/>
            </w:tcMar>
            <w:textDirection w:val="tbRlV"/>
          </w:tcPr>
          <w:p w14:paraId="6B14DB94" w14:textId="77777777" w:rsidR="009F22F4" w:rsidRPr="00A157AA" w:rsidRDefault="009F22F4" w:rsidP="00FD50B7">
            <w:pPr>
              <w:ind w:left="113" w:right="113"/>
              <w:jc w:val="center"/>
              <w:rPr>
                <w:rFonts w:ascii="Hiragino Maru Gothic ProN W4" w:eastAsia="Hiragino Maru Gothic ProN W4" w:hAnsi="Hiragino Maru Gothic ProN W4"/>
                <w:sz w:val="20"/>
                <w:szCs w:val="20"/>
              </w:rPr>
            </w:pPr>
          </w:p>
        </w:tc>
        <w:tc>
          <w:tcPr>
            <w:tcW w:w="2060" w:type="dxa"/>
            <w:tcMar>
              <w:left w:w="28" w:type="dxa"/>
              <w:right w:w="28" w:type="dxa"/>
            </w:tcMar>
            <w:vAlign w:val="center"/>
          </w:tcPr>
          <w:p w14:paraId="1A38B135" w14:textId="2550877C" w:rsidR="009F22F4" w:rsidRPr="00640AAE" w:rsidRDefault="000C79AF" w:rsidP="00A22A8C">
            <w:pPr>
              <w:rPr>
                <w:rFonts w:ascii="Hiragino Maru Gothic ProN W4" w:eastAsia="Hiragino Maru Gothic ProN W4" w:hAnsi="Hiragino Maru Gothic ProN W4"/>
                <w:sz w:val="18"/>
                <w:szCs w:val="18"/>
              </w:rPr>
            </w:pP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C</w:t>
            </w:r>
            <w:r w:rsidRPr="00640AAE">
              <w:rPr>
                <w:rFonts w:ascii="Hiragino Maru Gothic ProN W4" w:eastAsia="Hiragino Maru Gothic ProN W4" w:hAnsi="Hiragino Maru Gothic ProN W4"/>
                <w:sz w:val="18"/>
                <w:szCs w:val="18"/>
              </w:rPr>
              <w:t xml:space="preserve">3 </w:t>
            </w: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問題解決の手順</w:t>
            </w:r>
          </w:p>
        </w:tc>
        <w:tc>
          <w:tcPr>
            <w:tcW w:w="3855" w:type="dxa"/>
            <w:tcMar>
              <w:left w:w="28" w:type="dxa"/>
              <w:right w:w="28" w:type="dxa"/>
            </w:tcMar>
            <w:vAlign w:val="center"/>
          </w:tcPr>
          <w:p w14:paraId="0BF2FC39" w14:textId="11EBDF93" w:rsidR="009F22F4" w:rsidRPr="00640AAE" w:rsidRDefault="004C76A1" w:rsidP="00DD038E">
            <w:pPr>
              <w:spacing w:line="240" w:lineRule="exact"/>
              <w:rPr>
                <w:rFonts w:ascii="Hiragino Maru Gothic ProN W4" w:eastAsia="Hiragino Maru Gothic ProN W4" w:hAnsi="Hiragino Maru Gothic ProN W4"/>
                <w:sz w:val="18"/>
                <w:szCs w:val="18"/>
              </w:rPr>
            </w:pP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問題解決の流れを手順に表すことができる</w:t>
            </w:r>
          </w:p>
        </w:tc>
        <w:tc>
          <w:tcPr>
            <w:tcW w:w="4108" w:type="dxa"/>
            <w:tcMar>
              <w:left w:w="28" w:type="dxa"/>
              <w:right w:w="28" w:type="dxa"/>
            </w:tcMar>
            <w:vAlign w:val="center"/>
          </w:tcPr>
          <w:p w14:paraId="03C2D281" w14:textId="0D8C5F85" w:rsidR="009F22F4" w:rsidRPr="00640AAE" w:rsidRDefault="004C76A1" w:rsidP="00DD038E">
            <w:pPr>
              <w:spacing w:line="260" w:lineRule="exact"/>
              <w:rPr>
                <w:rFonts w:ascii="Hiragino Maru Gothic ProN W4" w:eastAsia="Hiragino Maru Gothic ProN W4" w:hAnsi="Hiragino Maru Gothic ProN W4"/>
                <w:sz w:val="18"/>
                <w:szCs w:val="18"/>
              </w:rPr>
            </w:pP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問題解決の手続きを組み立てることができる</w:t>
            </w:r>
          </w:p>
        </w:tc>
      </w:tr>
      <w:tr w:rsidR="0029759B" w:rsidRPr="00640AAE" w14:paraId="71A42C89" w14:textId="77777777" w:rsidTr="00F33414">
        <w:tc>
          <w:tcPr>
            <w:tcW w:w="462" w:type="dxa"/>
            <w:vMerge/>
            <w:shd w:val="clear" w:color="auto" w:fill="8EAADB" w:themeFill="accent1" w:themeFillTint="99"/>
            <w:tcMar>
              <w:left w:w="28" w:type="dxa"/>
              <w:right w:w="28" w:type="dxa"/>
            </w:tcMar>
            <w:textDirection w:val="tbRlV"/>
          </w:tcPr>
          <w:p w14:paraId="2A8947FB" w14:textId="77777777" w:rsidR="009F22F4" w:rsidRPr="00A157AA" w:rsidRDefault="009F22F4" w:rsidP="00FD50B7">
            <w:pPr>
              <w:ind w:left="113" w:right="113"/>
              <w:jc w:val="center"/>
              <w:rPr>
                <w:rFonts w:ascii="Hiragino Maru Gothic ProN W4" w:eastAsia="Hiragino Maru Gothic ProN W4" w:hAnsi="Hiragino Maru Gothic ProN W4"/>
                <w:sz w:val="20"/>
                <w:szCs w:val="20"/>
              </w:rPr>
            </w:pPr>
          </w:p>
        </w:tc>
        <w:tc>
          <w:tcPr>
            <w:tcW w:w="2060" w:type="dxa"/>
            <w:tcMar>
              <w:left w:w="28" w:type="dxa"/>
              <w:right w:w="28" w:type="dxa"/>
            </w:tcMar>
            <w:vAlign w:val="center"/>
          </w:tcPr>
          <w:p w14:paraId="6F9B3EB9" w14:textId="74F616B9" w:rsidR="009F22F4" w:rsidRPr="00640AAE" w:rsidRDefault="000C79AF" w:rsidP="00A22A8C">
            <w:pPr>
              <w:rPr>
                <w:rFonts w:ascii="Hiragino Maru Gothic ProN W4" w:eastAsia="Hiragino Maru Gothic ProN W4" w:hAnsi="Hiragino Maru Gothic ProN W4"/>
                <w:sz w:val="18"/>
                <w:szCs w:val="18"/>
              </w:rPr>
            </w:pP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C4</w:t>
            </w:r>
            <w:r w:rsidRPr="00640AAE">
              <w:rPr>
                <w:rFonts w:ascii="Hiragino Maru Gothic ProN W4" w:eastAsia="Hiragino Maru Gothic ProN W4" w:hAnsi="Hiragino Maru Gothic ProN W4"/>
                <w:sz w:val="18"/>
                <w:szCs w:val="18"/>
              </w:rPr>
              <w:t xml:space="preserve"> </w:t>
            </w: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データの分類</w:t>
            </w:r>
          </w:p>
        </w:tc>
        <w:tc>
          <w:tcPr>
            <w:tcW w:w="3855" w:type="dxa"/>
            <w:tcMar>
              <w:left w:w="28" w:type="dxa"/>
              <w:right w:w="28" w:type="dxa"/>
            </w:tcMar>
            <w:vAlign w:val="center"/>
          </w:tcPr>
          <w:p w14:paraId="31C2378B" w14:textId="337CD216" w:rsidR="009F22F4" w:rsidRPr="00640AAE" w:rsidRDefault="004C76A1" w:rsidP="00DD038E">
            <w:pPr>
              <w:spacing w:line="240" w:lineRule="exact"/>
              <w:rPr>
                <w:rFonts w:ascii="Hiragino Maru Gothic ProN W4" w:eastAsia="Hiragino Maru Gothic ProN W4" w:hAnsi="Hiragino Maru Gothic ProN W4"/>
                <w:sz w:val="18"/>
                <w:szCs w:val="18"/>
              </w:rPr>
            </w:pP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データを決められた観点に分類できる</w:t>
            </w:r>
          </w:p>
        </w:tc>
        <w:tc>
          <w:tcPr>
            <w:tcW w:w="4108" w:type="dxa"/>
            <w:tcMar>
              <w:left w:w="28" w:type="dxa"/>
              <w:right w:w="28" w:type="dxa"/>
            </w:tcMar>
            <w:vAlign w:val="center"/>
          </w:tcPr>
          <w:p w14:paraId="02D99E8D" w14:textId="6AE38105" w:rsidR="009F22F4" w:rsidRPr="00640AAE" w:rsidRDefault="004C76A1" w:rsidP="00DD038E">
            <w:pPr>
              <w:spacing w:line="260" w:lineRule="exact"/>
              <w:rPr>
                <w:rFonts w:ascii="Hiragino Maru Gothic ProN W4" w:eastAsia="Hiragino Maru Gothic ProN W4" w:hAnsi="Hiragino Maru Gothic ProN W4"/>
                <w:sz w:val="18"/>
                <w:szCs w:val="18"/>
              </w:rPr>
            </w:pP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データから観点を考えて分類できる</w:t>
            </w:r>
          </w:p>
        </w:tc>
      </w:tr>
      <w:tr w:rsidR="0029759B" w:rsidRPr="00640AAE" w14:paraId="1FA66F5D" w14:textId="77777777" w:rsidTr="00F33414">
        <w:tc>
          <w:tcPr>
            <w:tcW w:w="462" w:type="dxa"/>
            <w:vMerge/>
            <w:shd w:val="clear" w:color="auto" w:fill="8EAADB" w:themeFill="accent1" w:themeFillTint="99"/>
            <w:tcMar>
              <w:left w:w="28" w:type="dxa"/>
              <w:right w:w="28" w:type="dxa"/>
            </w:tcMar>
            <w:textDirection w:val="tbRlV"/>
          </w:tcPr>
          <w:p w14:paraId="073089A8" w14:textId="77777777" w:rsidR="009F22F4" w:rsidRPr="00A157AA" w:rsidRDefault="009F22F4" w:rsidP="00FD50B7">
            <w:pPr>
              <w:ind w:left="113" w:right="113"/>
              <w:jc w:val="center"/>
              <w:rPr>
                <w:rFonts w:ascii="Hiragino Maru Gothic ProN W4" w:eastAsia="Hiragino Maru Gothic ProN W4" w:hAnsi="Hiragino Maru Gothic ProN W4"/>
                <w:sz w:val="20"/>
                <w:szCs w:val="20"/>
              </w:rPr>
            </w:pPr>
          </w:p>
        </w:tc>
        <w:tc>
          <w:tcPr>
            <w:tcW w:w="2060" w:type="dxa"/>
            <w:tcMar>
              <w:left w:w="28" w:type="dxa"/>
              <w:right w:w="28" w:type="dxa"/>
            </w:tcMar>
            <w:vAlign w:val="center"/>
          </w:tcPr>
          <w:p w14:paraId="6C1D9CD0" w14:textId="0264DC83" w:rsidR="009F22F4" w:rsidRPr="00640AAE" w:rsidRDefault="000C79AF" w:rsidP="00A22A8C">
            <w:pPr>
              <w:rPr>
                <w:rFonts w:ascii="Hiragino Maru Gothic ProN W4" w:eastAsia="Hiragino Maru Gothic ProN W4" w:hAnsi="Hiragino Maru Gothic ProN W4"/>
                <w:sz w:val="18"/>
                <w:szCs w:val="18"/>
              </w:rPr>
            </w:pP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C5</w:t>
            </w:r>
            <w:r w:rsidRPr="00640AAE">
              <w:rPr>
                <w:rFonts w:ascii="Hiragino Maru Gothic ProN W4" w:eastAsia="Hiragino Maru Gothic ProN W4" w:hAnsi="Hiragino Maru Gothic ProN W4"/>
                <w:sz w:val="18"/>
                <w:szCs w:val="18"/>
              </w:rPr>
              <w:t xml:space="preserve"> </w:t>
            </w: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データの傾向</w:t>
            </w:r>
          </w:p>
        </w:tc>
        <w:tc>
          <w:tcPr>
            <w:tcW w:w="3855" w:type="dxa"/>
            <w:tcMar>
              <w:left w:w="28" w:type="dxa"/>
              <w:right w:w="28" w:type="dxa"/>
            </w:tcMar>
            <w:vAlign w:val="center"/>
          </w:tcPr>
          <w:p w14:paraId="4715CCE6" w14:textId="184F5795" w:rsidR="009F22F4" w:rsidRPr="00640AAE" w:rsidRDefault="004C76A1" w:rsidP="00DD038E">
            <w:pPr>
              <w:spacing w:line="240" w:lineRule="exact"/>
              <w:rPr>
                <w:rFonts w:ascii="Hiragino Maru Gothic ProN W4" w:eastAsia="Hiragino Maru Gothic ProN W4" w:hAnsi="Hiragino Maru Gothic ProN W4"/>
                <w:sz w:val="18"/>
                <w:szCs w:val="18"/>
              </w:rPr>
            </w:pP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大まかなデータの傾向を見出すことができる</w:t>
            </w:r>
          </w:p>
        </w:tc>
        <w:tc>
          <w:tcPr>
            <w:tcW w:w="4108" w:type="dxa"/>
            <w:tcMar>
              <w:left w:w="28" w:type="dxa"/>
              <w:right w:w="28" w:type="dxa"/>
            </w:tcMar>
            <w:vAlign w:val="center"/>
          </w:tcPr>
          <w:p w14:paraId="2A627EC7" w14:textId="78157FBA" w:rsidR="009F22F4" w:rsidRPr="00640AAE" w:rsidRDefault="004C76A1" w:rsidP="00DD038E">
            <w:pPr>
              <w:spacing w:line="260" w:lineRule="exact"/>
              <w:rPr>
                <w:rFonts w:ascii="Hiragino Maru Gothic ProN W4" w:eastAsia="Hiragino Maru Gothic ProN W4" w:hAnsi="Hiragino Maru Gothic ProN W4"/>
                <w:sz w:val="18"/>
                <w:szCs w:val="18"/>
              </w:rPr>
            </w:pP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データの変化をとらえて説明できる</w:t>
            </w:r>
          </w:p>
        </w:tc>
      </w:tr>
      <w:tr w:rsidR="0029759B" w:rsidRPr="00640AAE" w14:paraId="29589513" w14:textId="77777777" w:rsidTr="00F33414">
        <w:tc>
          <w:tcPr>
            <w:tcW w:w="462" w:type="dxa"/>
            <w:vMerge/>
            <w:shd w:val="clear" w:color="auto" w:fill="8EAADB" w:themeFill="accent1" w:themeFillTint="99"/>
            <w:tcMar>
              <w:left w:w="28" w:type="dxa"/>
              <w:right w:w="28" w:type="dxa"/>
            </w:tcMar>
            <w:textDirection w:val="tbRlV"/>
          </w:tcPr>
          <w:p w14:paraId="249BCAD1" w14:textId="77777777" w:rsidR="009F22F4" w:rsidRPr="00A157AA" w:rsidRDefault="009F22F4" w:rsidP="00FD50B7">
            <w:pPr>
              <w:ind w:left="113" w:right="113"/>
              <w:jc w:val="center"/>
              <w:rPr>
                <w:rFonts w:ascii="Hiragino Maru Gothic ProN W4" w:eastAsia="Hiragino Maru Gothic ProN W4" w:hAnsi="Hiragino Maru Gothic ProN W4"/>
                <w:sz w:val="20"/>
                <w:szCs w:val="20"/>
              </w:rPr>
            </w:pPr>
          </w:p>
        </w:tc>
        <w:tc>
          <w:tcPr>
            <w:tcW w:w="2060" w:type="dxa"/>
            <w:tcMar>
              <w:left w:w="28" w:type="dxa"/>
              <w:right w:w="28" w:type="dxa"/>
            </w:tcMar>
            <w:vAlign w:val="center"/>
          </w:tcPr>
          <w:p w14:paraId="07C071E5" w14:textId="42F72E91" w:rsidR="009F22F4" w:rsidRPr="00640AAE" w:rsidRDefault="000C79AF" w:rsidP="00A22A8C">
            <w:pPr>
              <w:rPr>
                <w:rFonts w:ascii="Hiragino Maru Gothic ProN W4" w:eastAsia="Hiragino Maru Gothic ProN W4" w:hAnsi="Hiragino Maru Gothic ProN W4"/>
                <w:sz w:val="18"/>
                <w:szCs w:val="18"/>
              </w:rPr>
            </w:pP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C</w:t>
            </w:r>
            <w:r w:rsidRPr="00640AAE">
              <w:rPr>
                <w:rFonts w:ascii="Hiragino Maru Gothic ProN W4" w:eastAsia="Hiragino Maru Gothic ProN W4" w:hAnsi="Hiragino Maru Gothic ProN W4"/>
                <w:sz w:val="18"/>
                <w:szCs w:val="18"/>
              </w:rPr>
              <w:t xml:space="preserve">6 </w:t>
            </w: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試行錯誤</w:t>
            </w:r>
          </w:p>
        </w:tc>
        <w:tc>
          <w:tcPr>
            <w:tcW w:w="3855" w:type="dxa"/>
            <w:tcMar>
              <w:left w:w="28" w:type="dxa"/>
              <w:right w:w="28" w:type="dxa"/>
            </w:tcMar>
            <w:vAlign w:val="center"/>
          </w:tcPr>
          <w:p w14:paraId="7CDE19FB" w14:textId="3F05E81B" w:rsidR="009F22F4" w:rsidRPr="00640AAE" w:rsidRDefault="004C76A1" w:rsidP="00DD038E">
            <w:pPr>
              <w:spacing w:line="240" w:lineRule="exact"/>
              <w:rPr>
                <w:rFonts w:ascii="Hiragino Maru Gothic ProN W4" w:eastAsia="Hiragino Maru Gothic ProN W4" w:hAnsi="Hiragino Maru Gothic ProN W4"/>
                <w:sz w:val="18"/>
                <w:szCs w:val="18"/>
              </w:rPr>
            </w:pP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うまくいかない時に繰り返し取り組もうとする</w:t>
            </w:r>
          </w:p>
        </w:tc>
        <w:tc>
          <w:tcPr>
            <w:tcW w:w="4108" w:type="dxa"/>
            <w:tcMar>
              <w:left w:w="28" w:type="dxa"/>
              <w:right w:w="28" w:type="dxa"/>
            </w:tcMar>
            <w:vAlign w:val="center"/>
          </w:tcPr>
          <w:p w14:paraId="6F97B06F" w14:textId="1967A78A" w:rsidR="009F22F4" w:rsidRPr="00640AAE" w:rsidRDefault="004C76A1" w:rsidP="00DD038E">
            <w:pPr>
              <w:spacing w:line="260" w:lineRule="exact"/>
              <w:rPr>
                <w:rFonts w:ascii="Hiragino Maru Gothic ProN W4" w:eastAsia="Hiragino Maru Gothic ProN W4" w:hAnsi="Hiragino Maru Gothic ProN W4"/>
                <w:sz w:val="18"/>
                <w:szCs w:val="18"/>
              </w:rPr>
            </w:pP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繰り返しながら問題解決の方向性を見出す</w:t>
            </w:r>
          </w:p>
        </w:tc>
      </w:tr>
      <w:tr w:rsidR="0029759B" w:rsidRPr="00640AAE" w14:paraId="10F92D90" w14:textId="77777777" w:rsidTr="00F33414">
        <w:tc>
          <w:tcPr>
            <w:tcW w:w="462" w:type="dxa"/>
            <w:vMerge/>
            <w:shd w:val="clear" w:color="auto" w:fill="8EAADB" w:themeFill="accent1" w:themeFillTint="99"/>
            <w:tcMar>
              <w:left w:w="28" w:type="dxa"/>
              <w:right w:w="28" w:type="dxa"/>
            </w:tcMar>
            <w:textDirection w:val="tbRlV"/>
          </w:tcPr>
          <w:p w14:paraId="32EE7A2D" w14:textId="77777777" w:rsidR="009F22F4" w:rsidRPr="00A157AA" w:rsidRDefault="009F22F4" w:rsidP="00FD50B7">
            <w:pPr>
              <w:ind w:left="113" w:right="113"/>
              <w:jc w:val="center"/>
              <w:rPr>
                <w:rFonts w:ascii="Hiragino Maru Gothic ProN W4" w:eastAsia="Hiragino Maru Gothic ProN W4" w:hAnsi="Hiragino Maru Gothic ProN W4"/>
                <w:sz w:val="20"/>
                <w:szCs w:val="20"/>
              </w:rPr>
            </w:pPr>
          </w:p>
        </w:tc>
        <w:tc>
          <w:tcPr>
            <w:tcW w:w="2060" w:type="dxa"/>
            <w:tcMar>
              <w:left w:w="28" w:type="dxa"/>
              <w:right w:w="28" w:type="dxa"/>
            </w:tcMar>
            <w:vAlign w:val="center"/>
          </w:tcPr>
          <w:p w14:paraId="01D1CF97" w14:textId="33596878" w:rsidR="009F22F4" w:rsidRPr="00640AAE" w:rsidRDefault="000C79AF" w:rsidP="00A22A8C">
            <w:pPr>
              <w:rPr>
                <w:rFonts w:ascii="Hiragino Maru Gothic ProN W4" w:eastAsia="Hiragino Maru Gothic ProN W4" w:hAnsi="Hiragino Maru Gothic ProN W4"/>
                <w:sz w:val="18"/>
                <w:szCs w:val="18"/>
              </w:rPr>
            </w:pP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C</w:t>
            </w:r>
            <w:r w:rsidRPr="00640AAE">
              <w:rPr>
                <w:rFonts w:ascii="Hiragino Maru Gothic ProN W4" w:eastAsia="Hiragino Maru Gothic ProN W4" w:hAnsi="Hiragino Maru Gothic ProN W4"/>
                <w:sz w:val="18"/>
                <w:szCs w:val="18"/>
              </w:rPr>
              <w:t xml:space="preserve">7 </w:t>
            </w: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情報技術の将来</w:t>
            </w:r>
          </w:p>
        </w:tc>
        <w:tc>
          <w:tcPr>
            <w:tcW w:w="3855" w:type="dxa"/>
            <w:tcMar>
              <w:left w:w="28" w:type="dxa"/>
              <w:right w:w="28" w:type="dxa"/>
            </w:tcMar>
            <w:vAlign w:val="center"/>
          </w:tcPr>
          <w:p w14:paraId="69159305" w14:textId="6331DF77" w:rsidR="009F22F4" w:rsidRPr="00640AAE" w:rsidRDefault="004C76A1" w:rsidP="00DD038E">
            <w:pPr>
              <w:spacing w:line="240" w:lineRule="exact"/>
              <w:rPr>
                <w:rFonts w:ascii="Hiragino Maru Gothic ProN W4" w:eastAsia="Hiragino Maru Gothic ProN W4" w:hAnsi="Hiragino Maru Gothic ProN W4"/>
                <w:sz w:val="18"/>
                <w:szCs w:val="18"/>
              </w:rPr>
            </w:pP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新しい情報技術がどんなものか知る</w:t>
            </w:r>
          </w:p>
        </w:tc>
        <w:tc>
          <w:tcPr>
            <w:tcW w:w="4108" w:type="dxa"/>
            <w:tcMar>
              <w:left w:w="28" w:type="dxa"/>
              <w:right w:w="28" w:type="dxa"/>
            </w:tcMar>
            <w:vAlign w:val="center"/>
          </w:tcPr>
          <w:p w14:paraId="7BB60560" w14:textId="56A1DF96" w:rsidR="009F22F4" w:rsidRPr="00640AAE" w:rsidRDefault="004C76A1" w:rsidP="00DD038E">
            <w:pPr>
              <w:spacing w:line="260" w:lineRule="exact"/>
              <w:rPr>
                <w:rFonts w:ascii="Hiragino Maru Gothic ProN W4" w:eastAsia="Hiragino Maru Gothic ProN W4" w:hAnsi="Hiragino Maru Gothic ProN W4"/>
                <w:sz w:val="18"/>
                <w:szCs w:val="18"/>
              </w:rPr>
            </w:pP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新しい情報技術にどう関わるか説明できる</w:t>
            </w:r>
          </w:p>
        </w:tc>
      </w:tr>
      <w:tr w:rsidR="00566EB0" w:rsidRPr="00640AAE" w14:paraId="7077BF0B" w14:textId="77777777" w:rsidTr="00F33414">
        <w:tc>
          <w:tcPr>
            <w:tcW w:w="462" w:type="dxa"/>
            <w:vMerge w:val="restart"/>
            <w:shd w:val="clear" w:color="auto" w:fill="FF938C"/>
            <w:tcMar>
              <w:left w:w="28" w:type="dxa"/>
              <w:right w:w="28" w:type="dxa"/>
            </w:tcMar>
            <w:textDirection w:val="tbRlV"/>
          </w:tcPr>
          <w:p w14:paraId="75271EA8" w14:textId="2FD28DB7" w:rsidR="00566EB0" w:rsidRPr="00A157AA" w:rsidRDefault="00566EB0" w:rsidP="00FD50B7">
            <w:pPr>
              <w:ind w:left="113" w:right="113"/>
              <w:jc w:val="center"/>
              <w:rPr>
                <w:rFonts w:ascii="Hiragino Maru Gothic ProN W4" w:eastAsia="Hiragino Maru Gothic ProN W4" w:hAnsi="Hiragino Maru Gothic ProN W4"/>
                <w:sz w:val="20"/>
                <w:szCs w:val="20"/>
              </w:rPr>
            </w:pPr>
            <w:r w:rsidRPr="00A157AA">
              <w:rPr>
                <w:rFonts w:ascii="Hiragino Maru Gothic ProN W4" w:eastAsia="Hiragino Maru Gothic ProN W4" w:hAnsi="Hiragino Maru Gothic ProN W4" w:hint="eastAsia"/>
                <w:sz w:val="20"/>
                <w:szCs w:val="20"/>
              </w:rPr>
              <w:t>情報モラル</w:t>
            </w:r>
          </w:p>
        </w:tc>
        <w:tc>
          <w:tcPr>
            <w:tcW w:w="2060" w:type="dxa"/>
            <w:tcMar>
              <w:left w:w="28" w:type="dxa"/>
              <w:right w:w="28" w:type="dxa"/>
            </w:tcMar>
            <w:vAlign w:val="center"/>
          </w:tcPr>
          <w:p w14:paraId="78D010D5" w14:textId="7BA2DE82" w:rsidR="00566EB0" w:rsidRPr="00640AAE" w:rsidRDefault="00566EB0" w:rsidP="00A22A8C">
            <w:pPr>
              <w:rPr>
                <w:rFonts w:ascii="Hiragino Maru Gothic ProN W4" w:eastAsia="Hiragino Maru Gothic ProN W4" w:hAnsi="Hiragino Maru Gothic ProN W4"/>
                <w:sz w:val="18"/>
                <w:szCs w:val="18"/>
              </w:rPr>
            </w:pP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D1</w:t>
            </w:r>
            <w:r w:rsidRPr="00640AAE">
              <w:rPr>
                <w:rFonts w:ascii="Hiragino Maru Gothic ProN W4" w:eastAsia="Hiragino Maru Gothic ProN W4" w:hAnsi="Hiragino Maru Gothic ProN W4"/>
                <w:sz w:val="18"/>
                <w:szCs w:val="18"/>
              </w:rPr>
              <w:t xml:space="preserve"> </w:t>
            </w: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コミュニケーション</w:t>
            </w:r>
          </w:p>
        </w:tc>
        <w:tc>
          <w:tcPr>
            <w:tcW w:w="3855" w:type="dxa"/>
            <w:tcMar>
              <w:left w:w="28" w:type="dxa"/>
              <w:right w:w="28" w:type="dxa"/>
            </w:tcMar>
            <w:vAlign w:val="center"/>
          </w:tcPr>
          <w:p w14:paraId="6122BAAE" w14:textId="1A6FB1E4" w:rsidR="00566EB0" w:rsidRPr="00640AAE" w:rsidRDefault="00566EB0" w:rsidP="00DD038E">
            <w:pPr>
              <w:spacing w:line="240" w:lineRule="exact"/>
              <w:rPr>
                <w:rFonts w:ascii="Hiragino Maru Gothic ProN W4" w:eastAsia="Hiragino Maru Gothic ProN W4" w:hAnsi="Hiragino Maru Gothic ProN W4"/>
                <w:sz w:val="18"/>
                <w:szCs w:val="18"/>
              </w:rPr>
            </w:pP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相手によって受け止め方が違うことを理解する</w:t>
            </w:r>
          </w:p>
        </w:tc>
        <w:tc>
          <w:tcPr>
            <w:tcW w:w="4108" w:type="dxa"/>
            <w:tcMar>
              <w:left w:w="28" w:type="dxa"/>
              <w:right w:w="28" w:type="dxa"/>
            </w:tcMar>
            <w:vAlign w:val="center"/>
          </w:tcPr>
          <w:p w14:paraId="0C60966E" w14:textId="38FD67BA" w:rsidR="00566EB0" w:rsidRPr="00640AAE" w:rsidRDefault="00566EB0" w:rsidP="00DD038E">
            <w:pPr>
              <w:spacing w:line="260" w:lineRule="exact"/>
              <w:rPr>
                <w:rFonts w:ascii="Hiragino Maru Gothic ProN W4" w:eastAsia="Hiragino Maru Gothic ProN W4" w:hAnsi="Hiragino Maru Gothic ProN W4"/>
                <w:sz w:val="18"/>
                <w:szCs w:val="18"/>
              </w:rPr>
            </w:pP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発信する情報に責任を持つ</w:t>
            </w:r>
          </w:p>
        </w:tc>
      </w:tr>
      <w:tr w:rsidR="00566EB0" w:rsidRPr="00640AAE" w14:paraId="37D53389" w14:textId="77777777" w:rsidTr="00F33414">
        <w:tc>
          <w:tcPr>
            <w:tcW w:w="462" w:type="dxa"/>
            <w:vMerge/>
            <w:shd w:val="clear" w:color="auto" w:fill="FF938C"/>
            <w:tcMar>
              <w:left w:w="28" w:type="dxa"/>
              <w:right w:w="28" w:type="dxa"/>
            </w:tcMar>
            <w:textDirection w:val="tbRlV"/>
          </w:tcPr>
          <w:p w14:paraId="34F18D34" w14:textId="77777777" w:rsidR="00566EB0" w:rsidRPr="00A157AA" w:rsidRDefault="00566EB0" w:rsidP="00FD50B7">
            <w:pPr>
              <w:ind w:left="113" w:right="113"/>
              <w:jc w:val="center"/>
              <w:rPr>
                <w:rFonts w:ascii="Hiragino Maru Gothic ProN W4" w:eastAsia="Hiragino Maru Gothic ProN W4" w:hAnsi="Hiragino Maru Gothic ProN W4"/>
                <w:sz w:val="20"/>
                <w:szCs w:val="20"/>
              </w:rPr>
            </w:pPr>
          </w:p>
        </w:tc>
        <w:tc>
          <w:tcPr>
            <w:tcW w:w="2060" w:type="dxa"/>
            <w:tcMar>
              <w:left w:w="28" w:type="dxa"/>
              <w:right w:w="28" w:type="dxa"/>
            </w:tcMar>
            <w:vAlign w:val="center"/>
          </w:tcPr>
          <w:p w14:paraId="31C2CA40" w14:textId="0AAE6537" w:rsidR="00566EB0" w:rsidRPr="00640AAE" w:rsidRDefault="00566EB0" w:rsidP="00A22A8C">
            <w:pPr>
              <w:rPr>
                <w:rFonts w:ascii="Hiragino Maru Gothic ProN W4" w:eastAsia="Hiragino Maru Gothic ProN W4" w:hAnsi="Hiragino Maru Gothic ProN W4"/>
                <w:sz w:val="18"/>
                <w:szCs w:val="18"/>
              </w:rPr>
            </w:pP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D</w:t>
            </w:r>
            <w:r w:rsidRPr="00640AAE">
              <w:rPr>
                <w:rFonts w:ascii="Hiragino Maru Gothic ProN W4" w:eastAsia="Hiragino Maru Gothic ProN W4" w:hAnsi="Hiragino Maru Gothic ProN W4"/>
                <w:sz w:val="18"/>
                <w:szCs w:val="18"/>
              </w:rPr>
              <w:t xml:space="preserve">2 </w:t>
            </w: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法と権利</w:t>
            </w:r>
          </w:p>
        </w:tc>
        <w:tc>
          <w:tcPr>
            <w:tcW w:w="3855" w:type="dxa"/>
            <w:tcMar>
              <w:left w:w="28" w:type="dxa"/>
              <w:right w:w="28" w:type="dxa"/>
            </w:tcMar>
            <w:vAlign w:val="center"/>
          </w:tcPr>
          <w:p w14:paraId="18D5C23C" w14:textId="5F6DAC32" w:rsidR="00566EB0" w:rsidRPr="00640AAE" w:rsidRDefault="00566EB0" w:rsidP="00DD038E">
            <w:pPr>
              <w:spacing w:line="240" w:lineRule="exact"/>
              <w:rPr>
                <w:rFonts w:ascii="Hiragino Maru Gothic ProN W4" w:eastAsia="Hiragino Maru Gothic ProN W4" w:hAnsi="Hiragino Maru Gothic ProN W4"/>
                <w:sz w:val="18"/>
                <w:szCs w:val="18"/>
              </w:rPr>
            </w:pP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人のつくった作品や情報を大切にする</w:t>
            </w:r>
          </w:p>
        </w:tc>
        <w:tc>
          <w:tcPr>
            <w:tcW w:w="4108" w:type="dxa"/>
            <w:tcMar>
              <w:left w:w="28" w:type="dxa"/>
              <w:right w:w="28" w:type="dxa"/>
            </w:tcMar>
            <w:vAlign w:val="center"/>
          </w:tcPr>
          <w:p w14:paraId="5B892820" w14:textId="0D73E35E" w:rsidR="00566EB0" w:rsidRPr="00640AAE" w:rsidRDefault="00566EB0" w:rsidP="00DD038E">
            <w:pPr>
              <w:spacing w:line="260" w:lineRule="exact"/>
              <w:rPr>
                <w:rFonts w:ascii="Hiragino Maru Gothic ProN W4" w:eastAsia="Hiragino Maru Gothic ProN W4" w:hAnsi="Hiragino Maru Gothic ProN W4"/>
                <w:sz w:val="18"/>
                <w:szCs w:val="18"/>
              </w:rPr>
            </w:pP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著作権や肖像権に留意して情報を扱う</w:t>
            </w:r>
          </w:p>
        </w:tc>
      </w:tr>
      <w:tr w:rsidR="00566EB0" w:rsidRPr="00640AAE" w14:paraId="691CE24A" w14:textId="77777777" w:rsidTr="00F33414">
        <w:tc>
          <w:tcPr>
            <w:tcW w:w="462" w:type="dxa"/>
            <w:vMerge/>
            <w:shd w:val="clear" w:color="auto" w:fill="FF938C"/>
            <w:tcMar>
              <w:left w:w="28" w:type="dxa"/>
              <w:right w:w="28" w:type="dxa"/>
            </w:tcMar>
            <w:textDirection w:val="tbRlV"/>
          </w:tcPr>
          <w:p w14:paraId="21579B99" w14:textId="77777777" w:rsidR="00566EB0" w:rsidRPr="00A157AA" w:rsidRDefault="00566EB0" w:rsidP="00FD50B7">
            <w:pPr>
              <w:ind w:left="113" w:right="113"/>
              <w:jc w:val="center"/>
              <w:rPr>
                <w:rFonts w:ascii="Hiragino Maru Gothic ProN W4" w:eastAsia="Hiragino Maru Gothic ProN W4" w:hAnsi="Hiragino Maru Gothic ProN W4"/>
                <w:sz w:val="20"/>
                <w:szCs w:val="20"/>
              </w:rPr>
            </w:pPr>
          </w:p>
        </w:tc>
        <w:tc>
          <w:tcPr>
            <w:tcW w:w="2060" w:type="dxa"/>
            <w:tcMar>
              <w:left w:w="28" w:type="dxa"/>
              <w:right w:w="28" w:type="dxa"/>
            </w:tcMar>
            <w:vAlign w:val="center"/>
          </w:tcPr>
          <w:p w14:paraId="38F8F561" w14:textId="31E64186" w:rsidR="00566EB0" w:rsidRPr="00640AAE" w:rsidRDefault="00566EB0" w:rsidP="00A22A8C">
            <w:pPr>
              <w:rPr>
                <w:rFonts w:ascii="Hiragino Maru Gothic ProN W4" w:eastAsia="Hiragino Maru Gothic ProN W4" w:hAnsi="Hiragino Maru Gothic ProN W4"/>
                <w:sz w:val="18"/>
                <w:szCs w:val="18"/>
              </w:rPr>
            </w:pP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D</w:t>
            </w:r>
            <w:r w:rsidRPr="00640AAE">
              <w:rPr>
                <w:rFonts w:ascii="Hiragino Maru Gothic ProN W4" w:eastAsia="Hiragino Maru Gothic ProN W4" w:hAnsi="Hiragino Maru Gothic ProN W4"/>
                <w:sz w:val="18"/>
                <w:szCs w:val="18"/>
              </w:rPr>
              <w:t xml:space="preserve">3 </w:t>
            </w: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健康と安全</w:t>
            </w:r>
          </w:p>
        </w:tc>
        <w:tc>
          <w:tcPr>
            <w:tcW w:w="3855" w:type="dxa"/>
            <w:tcMar>
              <w:left w:w="28" w:type="dxa"/>
              <w:right w:w="28" w:type="dxa"/>
            </w:tcMar>
            <w:vAlign w:val="center"/>
          </w:tcPr>
          <w:p w14:paraId="41EA57F0" w14:textId="696C8A3E" w:rsidR="00566EB0" w:rsidRPr="00640AAE" w:rsidRDefault="00566EB0" w:rsidP="00DD038E">
            <w:pPr>
              <w:spacing w:line="240" w:lineRule="exact"/>
              <w:rPr>
                <w:rFonts w:ascii="Hiragino Maru Gothic ProN W4" w:eastAsia="Hiragino Maru Gothic ProN W4" w:hAnsi="Hiragino Maru Gothic ProN W4"/>
                <w:sz w:val="18"/>
                <w:szCs w:val="18"/>
              </w:rPr>
            </w:pP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情報機器を使ってよい場所や時間を守る</w:t>
            </w:r>
          </w:p>
        </w:tc>
        <w:tc>
          <w:tcPr>
            <w:tcW w:w="4108" w:type="dxa"/>
            <w:tcMar>
              <w:left w:w="28" w:type="dxa"/>
              <w:right w:w="28" w:type="dxa"/>
            </w:tcMar>
            <w:vAlign w:val="center"/>
          </w:tcPr>
          <w:p w14:paraId="563C79E3" w14:textId="04006131" w:rsidR="00566EB0" w:rsidRPr="00640AAE" w:rsidRDefault="00566EB0" w:rsidP="00DD038E">
            <w:pPr>
              <w:spacing w:line="260" w:lineRule="exact"/>
              <w:rPr>
                <w:rFonts w:ascii="Hiragino Maru Gothic ProN W4" w:eastAsia="Hiragino Maru Gothic ProN W4" w:hAnsi="Hiragino Maru Gothic ProN W4"/>
                <w:sz w:val="18"/>
                <w:szCs w:val="18"/>
              </w:rPr>
            </w:pP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情報機器を使う場所や時間を自分で管理できる</w:t>
            </w:r>
          </w:p>
        </w:tc>
      </w:tr>
      <w:tr w:rsidR="00566EB0" w:rsidRPr="00640AAE" w14:paraId="0F3990D9" w14:textId="77777777" w:rsidTr="00F33414">
        <w:tc>
          <w:tcPr>
            <w:tcW w:w="462" w:type="dxa"/>
            <w:vMerge/>
            <w:shd w:val="clear" w:color="auto" w:fill="FF938C"/>
            <w:tcMar>
              <w:left w:w="28" w:type="dxa"/>
              <w:right w:w="28" w:type="dxa"/>
            </w:tcMar>
            <w:textDirection w:val="tbRlV"/>
          </w:tcPr>
          <w:p w14:paraId="55212181" w14:textId="77777777" w:rsidR="00566EB0" w:rsidRPr="00A157AA" w:rsidRDefault="00566EB0" w:rsidP="00FD50B7">
            <w:pPr>
              <w:ind w:left="113" w:right="113"/>
              <w:jc w:val="center"/>
              <w:rPr>
                <w:rFonts w:ascii="Hiragino Maru Gothic ProN W4" w:eastAsia="Hiragino Maru Gothic ProN W4" w:hAnsi="Hiragino Maru Gothic ProN W4"/>
                <w:sz w:val="20"/>
                <w:szCs w:val="20"/>
              </w:rPr>
            </w:pPr>
          </w:p>
        </w:tc>
        <w:tc>
          <w:tcPr>
            <w:tcW w:w="2060" w:type="dxa"/>
            <w:tcMar>
              <w:left w:w="28" w:type="dxa"/>
              <w:right w:w="28" w:type="dxa"/>
            </w:tcMar>
            <w:vAlign w:val="center"/>
          </w:tcPr>
          <w:p w14:paraId="730F29C0" w14:textId="1D9D4129" w:rsidR="00566EB0" w:rsidRPr="00640AAE" w:rsidRDefault="00566EB0" w:rsidP="00A22A8C">
            <w:pPr>
              <w:rPr>
                <w:rFonts w:ascii="Hiragino Maru Gothic ProN W4" w:eastAsia="Hiragino Maru Gothic ProN W4" w:hAnsi="Hiragino Maru Gothic ProN W4"/>
                <w:sz w:val="18"/>
                <w:szCs w:val="18"/>
              </w:rPr>
            </w:pP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D</w:t>
            </w:r>
            <w:r w:rsidRPr="00640AAE">
              <w:rPr>
                <w:rFonts w:ascii="Hiragino Maru Gothic ProN W4" w:eastAsia="Hiragino Maru Gothic ProN W4" w:hAnsi="Hiragino Maru Gothic ProN W4"/>
                <w:sz w:val="18"/>
                <w:szCs w:val="18"/>
              </w:rPr>
              <w:t xml:space="preserve">4 </w:t>
            </w: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ルール・マナー</w:t>
            </w:r>
          </w:p>
        </w:tc>
        <w:tc>
          <w:tcPr>
            <w:tcW w:w="3855" w:type="dxa"/>
            <w:tcMar>
              <w:left w:w="28" w:type="dxa"/>
              <w:right w:w="28" w:type="dxa"/>
            </w:tcMar>
            <w:vAlign w:val="center"/>
          </w:tcPr>
          <w:p w14:paraId="27C1AD6D" w14:textId="34D989C0" w:rsidR="00566EB0" w:rsidRPr="00640AAE" w:rsidRDefault="00566EB0" w:rsidP="00DD038E">
            <w:pPr>
              <w:spacing w:line="240" w:lineRule="exact"/>
              <w:rPr>
                <w:rFonts w:ascii="Hiragino Maru Gothic ProN W4" w:eastAsia="Hiragino Maru Gothic ProN W4" w:hAnsi="Hiragino Maru Gothic ProN W4"/>
                <w:sz w:val="18"/>
                <w:szCs w:val="18"/>
              </w:rPr>
            </w:pP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ルールやマナーが必要であることを理解する</w:t>
            </w:r>
          </w:p>
        </w:tc>
        <w:tc>
          <w:tcPr>
            <w:tcW w:w="4108" w:type="dxa"/>
            <w:tcMar>
              <w:left w:w="28" w:type="dxa"/>
              <w:right w:w="28" w:type="dxa"/>
            </w:tcMar>
            <w:vAlign w:val="center"/>
          </w:tcPr>
          <w:p w14:paraId="4C27000B" w14:textId="18866C02" w:rsidR="00566EB0" w:rsidRPr="00640AAE" w:rsidRDefault="00566EB0" w:rsidP="00DD038E">
            <w:pPr>
              <w:spacing w:line="260" w:lineRule="exact"/>
              <w:rPr>
                <w:rFonts w:ascii="Hiragino Maru Gothic ProN W4" w:eastAsia="Hiragino Maru Gothic ProN W4" w:hAnsi="Hiragino Maru Gothic ProN W4"/>
                <w:sz w:val="18"/>
                <w:szCs w:val="18"/>
              </w:rPr>
            </w:pP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ルールやマナーを相手といっしょにつくる</w:t>
            </w:r>
          </w:p>
        </w:tc>
      </w:tr>
      <w:tr w:rsidR="00566EB0" w:rsidRPr="00640AAE" w14:paraId="11B3FFF6" w14:textId="77777777" w:rsidTr="00F33414">
        <w:tc>
          <w:tcPr>
            <w:tcW w:w="462" w:type="dxa"/>
            <w:vMerge/>
            <w:shd w:val="clear" w:color="auto" w:fill="FF938C"/>
            <w:tcMar>
              <w:left w:w="28" w:type="dxa"/>
              <w:right w:w="28" w:type="dxa"/>
            </w:tcMar>
            <w:textDirection w:val="tbRlV"/>
          </w:tcPr>
          <w:p w14:paraId="1B99C9E3" w14:textId="77777777" w:rsidR="00566EB0" w:rsidRPr="00A157AA" w:rsidRDefault="00566EB0" w:rsidP="00FD50B7">
            <w:pPr>
              <w:ind w:left="113" w:right="113"/>
              <w:jc w:val="center"/>
              <w:rPr>
                <w:rFonts w:ascii="Hiragino Maru Gothic ProN W4" w:eastAsia="Hiragino Maru Gothic ProN W4" w:hAnsi="Hiragino Maru Gothic ProN W4"/>
                <w:sz w:val="20"/>
                <w:szCs w:val="20"/>
              </w:rPr>
            </w:pPr>
          </w:p>
        </w:tc>
        <w:tc>
          <w:tcPr>
            <w:tcW w:w="2060" w:type="dxa"/>
            <w:tcMar>
              <w:left w:w="28" w:type="dxa"/>
              <w:right w:w="28" w:type="dxa"/>
            </w:tcMar>
            <w:vAlign w:val="center"/>
          </w:tcPr>
          <w:p w14:paraId="75E2C734" w14:textId="77EA59B9" w:rsidR="00566EB0" w:rsidRPr="00640AAE" w:rsidRDefault="00566EB0" w:rsidP="00A22A8C">
            <w:pPr>
              <w:rPr>
                <w:rFonts w:ascii="Hiragino Maru Gothic ProN W4" w:eastAsia="Hiragino Maru Gothic ProN W4" w:hAnsi="Hiragino Maru Gothic ProN W4"/>
                <w:sz w:val="18"/>
                <w:szCs w:val="18"/>
              </w:rPr>
            </w:pP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D</w:t>
            </w:r>
            <w:r w:rsidRPr="00640AAE">
              <w:rPr>
                <w:rFonts w:ascii="Hiragino Maru Gothic ProN W4" w:eastAsia="Hiragino Maru Gothic ProN W4" w:hAnsi="Hiragino Maru Gothic ProN W4"/>
                <w:sz w:val="18"/>
                <w:szCs w:val="18"/>
              </w:rPr>
              <w:t xml:space="preserve">5 </w:t>
            </w: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セキュリティ</w:t>
            </w:r>
          </w:p>
        </w:tc>
        <w:tc>
          <w:tcPr>
            <w:tcW w:w="3855" w:type="dxa"/>
            <w:tcMar>
              <w:left w:w="28" w:type="dxa"/>
              <w:right w:w="28" w:type="dxa"/>
            </w:tcMar>
            <w:vAlign w:val="center"/>
          </w:tcPr>
          <w:p w14:paraId="18010982" w14:textId="7480F59B" w:rsidR="00566EB0" w:rsidRPr="00640AAE" w:rsidRDefault="00566EB0" w:rsidP="00DD038E">
            <w:pPr>
              <w:spacing w:line="240" w:lineRule="exact"/>
              <w:rPr>
                <w:rFonts w:ascii="Hiragino Maru Gothic ProN W4" w:eastAsia="Hiragino Maru Gothic ProN W4" w:hAnsi="Hiragino Maru Gothic ProN W4"/>
                <w:sz w:val="18"/>
                <w:szCs w:val="18"/>
              </w:rPr>
            </w:pP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パスワードを安全に管理する</w:t>
            </w:r>
          </w:p>
        </w:tc>
        <w:tc>
          <w:tcPr>
            <w:tcW w:w="4108" w:type="dxa"/>
            <w:tcMar>
              <w:left w:w="28" w:type="dxa"/>
              <w:right w:w="28" w:type="dxa"/>
            </w:tcMar>
            <w:vAlign w:val="center"/>
          </w:tcPr>
          <w:p w14:paraId="7AD67E30" w14:textId="1F7EDF2F" w:rsidR="00566EB0" w:rsidRPr="00640AAE" w:rsidRDefault="00566EB0" w:rsidP="00DD038E">
            <w:pPr>
              <w:spacing w:line="260" w:lineRule="exact"/>
              <w:rPr>
                <w:rFonts w:ascii="Hiragino Maru Gothic ProN W4" w:eastAsia="Hiragino Maru Gothic ProN W4" w:hAnsi="Hiragino Maru Gothic ProN W4"/>
                <w:sz w:val="18"/>
                <w:szCs w:val="18"/>
              </w:rPr>
            </w:pP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なりすましやウィルスなどの危険を理解する</w:t>
            </w:r>
          </w:p>
        </w:tc>
      </w:tr>
      <w:tr w:rsidR="00566EB0" w:rsidRPr="00640AAE" w14:paraId="4E1B141F" w14:textId="77777777" w:rsidTr="00F33414">
        <w:tc>
          <w:tcPr>
            <w:tcW w:w="462" w:type="dxa"/>
            <w:vMerge/>
            <w:shd w:val="clear" w:color="auto" w:fill="FF938C"/>
            <w:tcMar>
              <w:left w:w="28" w:type="dxa"/>
              <w:right w:w="28" w:type="dxa"/>
            </w:tcMar>
            <w:textDirection w:val="tbRlV"/>
          </w:tcPr>
          <w:p w14:paraId="51E5592F" w14:textId="77777777" w:rsidR="00566EB0" w:rsidRPr="00A157AA" w:rsidRDefault="00566EB0" w:rsidP="00FD50B7">
            <w:pPr>
              <w:ind w:left="113" w:right="113"/>
              <w:jc w:val="center"/>
              <w:rPr>
                <w:rFonts w:ascii="Hiragino Maru Gothic ProN W4" w:eastAsia="Hiragino Maru Gothic ProN W4" w:hAnsi="Hiragino Maru Gothic ProN W4"/>
                <w:sz w:val="20"/>
                <w:szCs w:val="20"/>
              </w:rPr>
            </w:pPr>
          </w:p>
        </w:tc>
        <w:tc>
          <w:tcPr>
            <w:tcW w:w="2060" w:type="dxa"/>
            <w:tcMar>
              <w:left w:w="28" w:type="dxa"/>
              <w:right w:w="28" w:type="dxa"/>
            </w:tcMar>
            <w:vAlign w:val="center"/>
          </w:tcPr>
          <w:p w14:paraId="669B4E37" w14:textId="4F187894" w:rsidR="00566EB0" w:rsidRPr="00640AAE" w:rsidRDefault="00566EB0" w:rsidP="00A22A8C">
            <w:pPr>
              <w:rPr>
                <w:rFonts w:ascii="Hiragino Maru Gothic ProN W4" w:eastAsia="Hiragino Maru Gothic ProN W4" w:hAnsi="Hiragino Maru Gothic ProN W4"/>
                <w:sz w:val="18"/>
                <w:szCs w:val="18"/>
              </w:rPr>
            </w:pP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D</w:t>
            </w:r>
            <w:r w:rsidRPr="00640AAE">
              <w:rPr>
                <w:rFonts w:ascii="Hiragino Maru Gothic ProN W4" w:eastAsia="Hiragino Maru Gothic ProN W4" w:hAnsi="Hiragino Maru Gothic ProN W4"/>
                <w:sz w:val="18"/>
                <w:szCs w:val="18"/>
              </w:rPr>
              <w:t xml:space="preserve">6 </w:t>
            </w: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個人情報</w:t>
            </w:r>
          </w:p>
        </w:tc>
        <w:tc>
          <w:tcPr>
            <w:tcW w:w="3855" w:type="dxa"/>
            <w:tcMar>
              <w:left w:w="28" w:type="dxa"/>
              <w:right w:w="28" w:type="dxa"/>
            </w:tcMar>
            <w:vAlign w:val="center"/>
          </w:tcPr>
          <w:p w14:paraId="6F1494A1" w14:textId="6A9294B6" w:rsidR="00566EB0" w:rsidRPr="00640AAE" w:rsidRDefault="00566EB0" w:rsidP="00DD038E">
            <w:pPr>
              <w:spacing w:line="260" w:lineRule="exact"/>
              <w:rPr>
                <w:rFonts w:ascii="Hiragino Maru Gothic ProN W4" w:eastAsia="Hiragino Maru Gothic ProN W4" w:hAnsi="Hiragino Maru Gothic ProN W4"/>
                <w:sz w:val="18"/>
                <w:szCs w:val="18"/>
              </w:rPr>
            </w:pP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自他の情報をむやみに他人にもらさない</w:t>
            </w:r>
          </w:p>
        </w:tc>
        <w:tc>
          <w:tcPr>
            <w:tcW w:w="4108" w:type="dxa"/>
            <w:tcMar>
              <w:left w:w="28" w:type="dxa"/>
              <w:right w:w="28" w:type="dxa"/>
            </w:tcMar>
            <w:vAlign w:val="center"/>
          </w:tcPr>
          <w:p w14:paraId="0396DFF9" w14:textId="748B60D8" w:rsidR="00566EB0" w:rsidRPr="00640AAE" w:rsidRDefault="00566EB0" w:rsidP="00DD038E">
            <w:pPr>
              <w:spacing w:line="260" w:lineRule="exact"/>
              <w:rPr>
                <w:rFonts w:ascii="Hiragino Maru Gothic ProN W4" w:eastAsia="Hiragino Maru Gothic ProN W4" w:hAnsi="Hiragino Maru Gothic ProN W4"/>
                <w:sz w:val="18"/>
                <w:szCs w:val="18"/>
              </w:rPr>
            </w:pP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自他の情報を相手や範囲を考えて管理する</w:t>
            </w:r>
          </w:p>
        </w:tc>
      </w:tr>
      <w:tr w:rsidR="00566EB0" w:rsidRPr="00640AAE" w14:paraId="3627D326" w14:textId="77777777" w:rsidTr="00F33414">
        <w:tc>
          <w:tcPr>
            <w:tcW w:w="462" w:type="dxa"/>
            <w:vMerge/>
            <w:shd w:val="clear" w:color="auto" w:fill="FF938C"/>
            <w:tcMar>
              <w:left w:w="28" w:type="dxa"/>
              <w:right w:w="28" w:type="dxa"/>
            </w:tcMar>
            <w:textDirection w:val="tbRlV"/>
          </w:tcPr>
          <w:p w14:paraId="1F7F4DB1" w14:textId="77777777" w:rsidR="00566EB0" w:rsidRPr="00A157AA" w:rsidRDefault="00566EB0" w:rsidP="00FD50B7">
            <w:pPr>
              <w:ind w:left="113" w:right="113"/>
              <w:jc w:val="center"/>
              <w:rPr>
                <w:rFonts w:ascii="Hiragino Maru Gothic ProN W4" w:eastAsia="Hiragino Maru Gothic ProN W4" w:hAnsi="Hiragino Maru Gothic ProN W4"/>
                <w:sz w:val="20"/>
                <w:szCs w:val="20"/>
              </w:rPr>
            </w:pPr>
          </w:p>
        </w:tc>
        <w:tc>
          <w:tcPr>
            <w:tcW w:w="2060" w:type="dxa"/>
            <w:tcMar>
              <w:left w:w="28" w:type="dxa"/>
              <w:right w:w="28" w:type="dxa"/>
            </w:tcMar>
            <w:vAlign w:val="center"/>
          </w:tcPr>
          <w:p w14:paraId="71D450F8" w14:textId="5ADD3675" w:rsidR="00566EB0" w:rsidRPr="00640AAE" w:rsidRDefault="00566EB0" w:rsidP="00A22A8C">
            <w:pPr>
              <w:rPr>
                <w:rFonts w:ascii="Hiragino Maru Gothic ProN W4" w:eastAsia="Hiragino Maru Gothic ProN W4" w:hAnsi="Hiragino Maru Gothic ProN W4"/>
                <w:sz w:val="18"/>
                <w:szCs w:val="18"/>
              </w:rPr>
            </w:pP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D7</w:t>
            </w:r>
            <w:r w:rsidRPr="00640AAE">
              <w:rPr>
                <w:rFonts w:ascii="Hiragino Maru Gothic ProN W4" w:eastAsia="Hiragino Maru Gothic ProN W4" w:hAnsi="Hiragino Maru Gothic ProN W4"/>
                <w:sz w:val="18"/>
                <w:szCs w:val="18"/>
              </w:rPr>
              <w:t xml:space="preserve"> </w:t>
            </w: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情報社会の将来</w:t>
            </w:r>
          </w:p>
        </w:tc>
        <w:tc>
          <w:tcPr>
            <w:tcW w:w="3855" w:type="dxa"/>
            <w:tcMar>
              <w:left w:w="28" w:type="dxa"/>
              <w:right w:w="28" w:type="dxa"/>
            </w:tcMar>
            <w:vAlign w:val="center"/>
          </w:tcPr>
          <w:p w14:paraId="793339D8" w14:textId="737F049C" w:rsidR="00566EB0" w:rsidRPr="00640AAE" w:rsidRDefault="00566EB0" w:rsidP="00DD038E">
            <w:pPr>
              <w:spacing w:line="240" w:lineRule="exact"/>
              <w:rPr>
                <w:rFonts w:ascii="Hiragino Maru Gothic ProN W4" w:eastAsia="Hiragino Maru Gothic ProN W4" w:hAnsi="Hiragino Maru Gothic ProN W4"/>
                <w:sz w:val="18"/>
                <w:szCs w:val="18"/>
              </w:rPr>
            </w:pP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情報社会の特色を理解する</w:t>
            </w:r>
          </w:p>
        </w:tc>
        <w:tc>
          <w:tcPr>
            <w:tcW w:w="4108" w:type="dxa"/>
            <w:tcMar>
              <w:left w:w="28" w:type="dxa"/>
              <w:right w:w="28" w:type="dxa"/>
            </w:tcMar>
            <w:vAlign w:val="center"/>
          </w:tcPr>
          <w:p w14:paraId="3D3F0822" w14:textId="6AE0DA44" w:rsidR="00566EB0" w:rsidRPr="00640AAE" w:rsidRDefault="00566EB0" w:rsidP="00DD038E">
            <w:pPr>
              <w:spacing w:line="260" w:lineRule="exact"/>
              <w:rPr>
                <w:rFonts w:ascii="Hiragino Maru Gothic ProN W4" w:eastAsia="Hiragino Maru Gothic ProN W4" w:hAnsi="Hiragino Maru Gothic ProN W4"/>
                <w:sz w:val="18"/>
                <w:szCs w:val="18"/>
              </w:rPr>
            </w:pPr>
            <w:r w:rsidRPr="00640AAE">
              <w:rPr>
                <w:rFonts w:ascii="Hiragino Maru Gothic ProN W4" w:eastAsia="Hiragino Maru Gothic ProN W4" w:hAnsi="Hiragino Maru Gothic ProN W4" w:hint="eastAsia"/>
                <w:sz w:val="18"/>
                <w:szCs w:val="18"/>
              </w:rPr>
              <w:t>情報社会の中でどう生きていくか説明できる</w:t>
            </w:r>
          </w:p>
        </w:tc>
      </w:tr>
    </w:tbl>
    <w:p w14:paraId="7E1502DD" w14:textId="7E2E940B" w:rsidR="0098686F" w:rsidRDefault="0098686F"/>
    <w:sectPr w:rsidR="0098686F" w:rsidSect="00315C70">
      <w:pgSz w:w="11900" w:h="16840"/>
      <w:pgMar w:top="567" w:right="510" w:bottom="567" w:left="510" w:header="624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B393D" w14:textId="77777777" w:rsidR="00C834A8" w:rsidRDefault="00C834A8" w:rsidP="007334F9">
      <w:r>
        <w:separator/>
      </w:r>
    </w:p>
  </w:endnote>
  <w:endnote w:type="continuationSeparator" w:id="0">
    <w:p w14:paraId="0CAF14DA" w14:textId="77777777" w:rsidR="00C834A8" w:rsidRDefault="00C834A8" w:rsidP="00733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iragino Maru Gothic ProN W4">
    <w:panose1 w:val="020F0400000000000000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08CAD" w14:textId="77777777" w:rsidR="00C834A8" w:rsidRDefault="00C834A8" w:rsidP="007334F9">
      <w:r>
        <w:separator/>
      </w:r>
    </w:p>
  </w:footnote>
  <w:footnote w:type="continuationSeparator" w:id="0">
    <w:p w14:paraId="471DEB7B" w14:textId="77777777" w:rsidR="00C834A8" w:rsidRDefault="00C834A8" w:rsidP="00733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1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10"/>
    <w:rsid w:val="00001C80"/>
    <w:rsid w:val="00035FE1"/>
    <w:rsid w:val="000426EC"/>
    <w:rsid w:val="00072E99"/>
    <w:rsid w:val="000A7341"/>
    <w:rsid w:val="000B05CC"/>
    <w:rsid w:val="000C79AF"/>
    <w:rsid w:val="000F4FBE"/>
    <w:rsid w:val="001102D1"/>
    <w:rsid w:val="00123336"/>
    <w:rsid w:val="00133EF0"/>
    <w:rsid w:val="00155445"/>
    <w:rsid w:val="001D2A7D"/>
    <w:rsid w:val="001E0138"/>
    <w:rsid w:val="0021273C"/>
    <w:rsid w:val="00217941"/>
    <w:rsid w:val="0029759B"/>
    <w:rsid w:val="002C5784"/>
    <w:rsid w:val="002D5C09"/>
    <w:rsid w:val="003071E1"/>
    <w:rsid w:val="00315C70"/>
    <w:rsid w:val="00320D73"/>
    <w:rsid w:val="0032598B"/>
    <w:rsid w:val="00340A49"/>
    <w:rsid w:val="00346405"/>
    <w:rsid w:val="00355472"/>
    <w:rsid w:val="00381C6D"/>
    <w:rsid w:val="003A43CC"/>
    <w:rsid w:val="003B466D"/>
    <w:rsid w:val="003E2443"/>
    <w:rsid w:val="004052A2"/>
    <w:rsid w:val="004056CF"/>
    <w:rsid w:val="00434A67"/>
    <w:rsid w:val="0044444D"/>
    <w:rsid w:val="0047313E"/>
    <w:rsid w:val="00475610"/>
    <w:rsid w:val="00491F4B"/>
    <w:rsid w:val="004A09F5"/>
    <w:rsid w:val="004C76A1"/>
    <w:rsid w:val="004D6CA0"/>
    <w:rsid w:val="00501C42"/>
    <w:rsid w:val="00502B8D"/>
    <w:rsid w:val="00506286"/>
    <w:rsid w:val="00516F20"/>
    <w:rsid w:val="00536637"/>
    <w:rsid w:val="00566EB0"/>
    <w:rsid w:val="00574341"/>
    <w:rsid w:val="005804D4"/>
    <w:rsid w:val="00585789"/>
    <w:rsid w:val="005A0D22"/>
    <w:rsid w:val="005D36DA"/>
    <w:rsid w:val="00640AAE"/>
    <w:rsid w:val="006433C7"/>
    <w:rsid w:val="0068509A"/>
    <w:rsid w:val="00696D09"/>
    <w:rsid w:val="006F36BC"/>
    <w:rsid w:val="00711679"/>
    <w:rsid w:val="00713A5F"/>
    <w:rsid w:val="00714298"/>
    <w:rsid w:val="00732EEE"/>
    <w:rsid w:val="007334F9"/>
    <w:rsid w:val="00776AD7"/>
    <w:rsid w:val="00796956"/>
    <w:rsid w:val="007A1805"/>
    <w:rsid w:val="007B1A73"/>
    <w:rsid w:val="007D518A"/>
    <w:rsid w:val="007D5C9F"/>
    <w:rsid w:val="007E2130"/>
    <w:rsid w:val="007F6C32"/>
    <w:rsid w:val="008011D0"/>
    <w:rsid w:val="00804871"/>
    <w:rsid w:val="00810340"/>
    <w:rsid w:val="00872076"/>
    <w:rsid w:val="008916F2"/>
    <w:rsid w:val="008920E4"/>
    <w:rsid w:val="008B00E8"/>
    <w:rsid w:val="00911587"/>
    <w:rsid w:val="009256BF"/>
    <w:rsid w:val="00951555"/>
    <w:rsid w:val="0098686F"/>
    <w:rsid w:val="00990E14"/>
    <w:rsid w:val="009923BA"/>
    <w:rsid w:val="009B4A6E"/>
    <w:rsid w:val="009C7D60"/>
    <w:rsid w:val="009F22F4"/>
    <w:rsid w:val="009F4D01"/>
    <w:rsid w:val="00A157AA"/>
    <w:rsid w:val="00A22A8C"/>
    <w:rsid w:val="00A22E0D"/>
    <w:rsid w:val="00A25874"/>
    <w:rsid w:val="00A57044"/>
    <w:rsid w:val="00A65C47"/>
    <w:rsid w:val="00A71D3B"/>
    <w:rsid w:val="00A857CB"/>
    <w:rsid w:val="00A939A4"/>
    <w:rsid w:val="00AC0B69"/>
    <w:rsid w:val="00AF463B"/>
    <w:rsid w:val="00B232D9"/>
    <w:rsid w:val="00B31AE7"/>
    <w:rsid w:val="00B37CD5"/>
    <w:rsid w:val="00B647D0"/>
    <w:rsid w:val="00B6640A"/>
    <w:rsid w:val="00B6656E"/>
    <w:rsid w:val="00B8355A"/>
    <w:rsid w:val="00B95390"/>
    <w:rsid w:val="00BE0D25"/>
    <w:rsid w:val="00C42FD3"/>
    <w:rsid w:val="00C530FF"/>
    <w:rsid w:val="00C834A8"/>
    <w:rsid w:val="00D76FF4"/>
    <w:rsid w:val="00DD038E"/>
    <w:rsid w:val="00DD2DA3"/>
    <w:rsid w:val="00E061B1"/>
    <w:rsid w:val="00E12845"/>
    <w:rsid w:val="00E150E2"/>
    <w:rsid w:val="00E66694"/>
    <w:rsid w:val="00F245C1"/>
    <w:rsid w:val="00F33414"/>
    <w:rsid w:val="00F531C6"/>
    <w:rsid w:val="00F545F5"/>
    <w:rsid w:val="00F56D15"/>
    <w:rsid w:val="00F722E8"/>
    <w:rsid w:val="00FD50B7"/>
    <w:rsid w:val="00FF40BC"/>
    <w:rsid w:val="00FF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E9F723"/>
  <w15:chartTrackingRefBased/>
  <w15:docId w15:val="{489DAEE8-64AD-184C-A9A6-7E61BB9B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34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34F9"/>
  </w:style>
  <w:style w:type="paragraph" w:styleId="a6">
    <w:name w:val="footer"/>
    <w:basedOn w:val="a"/>
    <w:link w:val="a7"/>
    <w:uiPriority w:val="99"/>
    <w:unhideWhenUsed/>
    <w:rsid w:val="007334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3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3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稲垣忠</dc:creator>
  <cp:keywords/>
  <dc:description/>
  <cp:lastModifiedBy>稲垣忠</cp:lastModifiedBy>
  <cp:revision>76</cp:revision>
  <cp:lastPrinted>2018-04-19T12:27:00Z</cp:lastPrinted>
  <dcterms:created xsi:type="dcterms:W3CDTF">2018-03-24T00:11:00Z</dcterms:created>
  <dcterms:modified xsi:type="dcterms:W3CDTF">2018-08-04T13:27:00Z</dcterms:modified>
</cp:coreProperties>
</file>